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76BB1">
        <w:rPr>
          <w:sz w:val="28"/>
        </w:rPr>
        <w:t>11</w:t>
      </w:r>
      <w:r w:rsidR="00C70947">
        <w:rPr>
          <w:sz w:val="28"/>
        </w:rPr>
        <w:t>.</w:t>
      </w:r>
      <w:r w:rsidR="008E5DAB">
        <w:rPr>
          <w:sz w:val="28"/>
        </w:rPr>
        <w:t>0</w:t>
      </w:r>
      <w:r w:rsidR="00CD2BEF" w:rsidRPr="00323159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8E5DAB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76BB1">
        <w:rPr>
          <w:sz w:val="28"/>
        </w:rPr>
        <w:t>858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323159" w:rsidRPr="007D43E9" w:rsidRDefault="00323159" w:rsidP="00873ED8">
      <w:pPr>
        <w:tabs>
          <w:tab w:val="left" w:pos="284"/>
          <w:tab w:val="left" w:pos="709"/>
          <w:tab w:val="left" w:pos="3261"/>
          <w:tab w:val="left" w:pos="4928"/>
        </w:tabs>
        <w:spacing w:line="12" w:lineRule="atLeast"/>
        <w:jc w:val="center"/>
        <w:rPr>
          <w:b/>
          <w:sz w:val="28"/>
          <w:szCs w:val="28"/>
        </w:rPr>
      </w:pPr>
      <w:bookmarkStart w:id="2" w:name="_GoBack"/>
      <w:r w:rsidRPr="007D43E9">
        <w:rPr>
          <w:b/>
          <w:sz w:val="28"/>
          <w:szCs w:val="28"/>
        </w:rPr>
        <w:t>Об утверждении Положения об официальном сайте Админ</w:t>
      </w:r>
      <w:bookmarkEnd w:id="2"/>
      <w:r w:rsidRPr="007D43E9">
        <w:rPr>
          <w:b/>
          <w:sz w:val="28"/>
          <w:szCs w:val="28"/>
        </w:rPr>
        <w:t xml:space="preserve">истрации </w:t>
      </w:r>
      <w:proofErr w:type="spellStart"/>
      <w:r w:rsidRPr="007D43E9">
        <w:rPr>
          <w:b/>
          <w:sz w:val="28"/>
          <w:szCs w:val="28"/>
        </w:rPr>
        <w:t>Белокалитвинского</w:t>
      </w:r>
      <w:proofErr w:type="spellEnd"/>
      <w:r w:rsidRPr="007D43E9">
        <w:rPr>
          <w:b/>
          <w:sz w:val="28"/>
          <w:szCs w:val="28"/>
        </w:rPr>
        <w:t xml:space="preserve"> района</w:t>
      </w:r>
    </w:p>
    <w:p w:rsidR="00323159" w:rsidRPr="007D43E9" w:rsidRDefault="00323159" w:rsidP="00323159">
      <w:pPr>
        <w:tabs>
          <w:tab w:val="left" w:pos="284"/>
          <w:tab w:val="left" w:pos="709"/>
          <w:tab w:val="left" w:pos="3261"/>
          <w:tab w:val="left" w:pos="4928"/>
        </w:tabs>
        <w:spacing w:line="12" w:lineRule="atLeast"/>
        <w:ind w:left="-426"/>
        <w:jc w:val="center"/>
        <w:rPr>
          <w:sz w:val="28"/>
          <w:szCs w:val="28"/>
        </w:rPr>
      </w:pPr>
    </w:p>
    <w:p w:rsidR="00873ED8" w:rsidRDefault="00873ED8" w:rsidP="00873ED8">
      <w:pPr>
        <w:tabs>
          <w:tab w:val="left" w:pos="284"/>
          <w:tab w:val="left" w:pos="3261"/>
        </w:tabs>
        <w:ind w:firstLine="709"/>
        <w:jc w:val="both"/>
        <w:rPr>
          <w:sz w:val="28"/>
          <w:szCs w:val="28"/>
        </w:rPr>
      </w:pPr>
    </w:p>
    <w:p w:rsidR="00323159" w:rsidRPr="007D43E9" w:rsidRDefault="00323159" w:rsidP="00873ED8">
      <w:pPr>
        <w:tabs>
          <w:tab w:val="left" w:pos="284"/>
          <w:tab w:val="left" w:pos="3261"/>
        </w:tabs>
        <w:ind w:firstLine="709"/>
        <w:jc w:val="both"/>
        <w:rPr>
          <w:sz w:val="28"/>
          <w:szCs w:val="28"/>
        </w:rPr>
      </w:pPr>
      <w:r w:rsidRPr="007D43E9">
        <w:rPr>
          <w:sz w:val="28"/>
          <w:szCs w:val="28"/>
        </w:rPr>
        <w:t>В соответствии с Конституцией Российской Федерации, федеральными законами от 06.10.2003 № 131-ФЗ "Об общих принципах организации местного самоуправления в Российской Федерации", от 27.07.2006 № 149-ФЗ</w:t>
      </w:r>
      <w:r w:rsidR="00873ED8">
        <w:rPr>
          <w:sz w:val="28"/>
          <w:szCs w:val="28"/>
        </w:rPr>
        <w:t xml:space="preserve">                                      </w:t>
      </w:r>
      <w:r w:rsidRPr="007D43E9">
        <w:rPr>
          <w:sz w:val="28"/>
          <w:szCs w:val="28"/>
        </w:rPr>
        <w:t xml:space="preserve"> "Об информации, информационных технологиях и защите информации", </w:t>
      </w:r>
      <w:r w:rsidR="00873ED8">
        <w:rPr>
          <w:sz w:val="28"/>
          <w:szCs w:val="28"/>
        </w:rPr>
        <w:t xml:space="preserve">                              </w:t>
      </w:r>
      <w:r w:rsidRPr="007D43E9">
        <w:rPr>
          <w:sz w:val="28"/>
          <w:szCs w:val="28"/>
        </w:rPr>
        <w:t>от 09.02.2009 № 8-ФЗ "Об обеспечении доступа к информации о деятельности государственных органов и органов местного самоуправления", Уставом муниципального образования «</w:t>
      </w:r>
      <w:proofErr w:type="spellStart"/>
      <w:r w:rsidRPr="007D43E9">
        <w:rPr>
          <w:sz w:val="28"/>
          <w:szCs w:val="28"/>
        </w:rPr>
        <w:t>Белокалитвинский</w:t>
      </w:r>
      <w:proofErr w:type="spellEnd"/>
      <w:r w:rsidRPr="007D43E9">
        <w:rPr>
          <w:sz w:val="28"/>
          <w:szCs w:val="28"/>
        </w:rPr>
        <w:t xml:space="preserve"> район», в целях реализации права граждан на получение информации, Администрация </w:t>
      </w:r>
      <w:proofErr w:type="spellStart"/>
      <w:r w:rsidRPr="007D43E9">
        <w:rPr>
          <w:sz w:val="28"/>
          <w:szCs w:val="28"/>
        </w:rPr>
        <w:t>Белокалитвинского</w:t>
      </w:r>
      <w:proofErr w:type="spellEnd"/>
      <w:r w:rsidRPr="007D43E9">
        <w:rPr>
          <w:sz w:val="28"/>
          <w:szCs w:val="28"/>
        </w:rPr>
        <w:t xml:space="preserve"> района </w:t>
      </w:r>
      <w:r w:rsidRPr="007D43E9">
        <w:rPr>
          <w:b/>
          <w:spacing w:val="60"/>
          <w:sz w:val="28"/>
          <w:szCs w:val="28"/>
        </w:rPr>
        <w:t>постановляет:</w:t>
      </w:r>
    </w:p>
    <w:p w:rsidR="00323159" w:rsidRDefault="00323159" w:rsidP="00873ED8">
      <w:pPr>
        <w:tabs>
          <w:tab w:val="left" w:pos="284"/>
          <w:tab w:val="left" w:pos="3261"/>
        </w:tabs>
        <w:ind w:firstLine="709"/>
        <w:jc w:val="both"/>
        <w:rPr>
          <w:sz w:val="28"/>
          <w:szCs w:val="28"/>
        </w:rPr>
      </w:pPr>
    </w:p>
    <w:p w:rsidR="00873ED8" w:rsidRPr="007D43E9" w:rsidRDefault="00873ED8" w:rsidP="00873ED8">
      <w:pPr>
        <w:tabs>
          <w:tab w:val="left" w:pos="284"/>
          <w:tab w:val="left" w:pos="3261"/>
        </w:tabs>
        <w:ind w:firstLine="709"/>
        <w:jc w:val="both"/>
        <w:rPr>
          <w:sz w:val="28"/>
          <w:szCs w:val="28"/>
        </w:rPr>
      </w:pPr>
    </w:p>
    <w:p w:rsidR="00323159" w:rsidRPr="007D43E9" w:rsidRDefault="00323159" w:rsidP="00873ED8">
      <w:pPr>
        <w:numPr>
          <w:ilvl w:val="0"/>
          <w:numId w:val="9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7D43E9">
        <w:rPr>
          <w:sz w:val="28"/>
          <w:szCs w:val="28"/>
        </w:rPr>
        <w:t xml:space="preserve">Утвердить Положение об официальном сайте Администрации </w:t>
      </w:r>
      <w:proofErr w:type="spellStart"/>
      <w:r w:rsidRPr="007D43E9">
        <w:rPr>
          <w:sz w:val="28"/>
          <w:szCs w:val="28"/>
        </w:rPr>
        <w:t>Белокалитвинского</w:t>
      </w:r>
      <w:proofErr w:type="spellEnd"/>
      <w:r w:rsidRPr="007D43E9">
        <w:rPr>
          <w:sz w:val="28"/>
          <w:szCs w:val="28"/>
        </w:rPr>
        <w:t xml:space="preserve"> района согласно приложению</w:t>
      </w:r>
      <w:r w:rsidRPr="007D43E9">
        <w:rPr>
          <w:bCs/>
          <w:kern w:val="36"/>
          <w:sz w:val="28"/>
          <w:szCs w:val="28"/>
        </w:rPr>
        <w:t>.</w:t>
      </w:r>
    </w:p>
    <w:p w:rsidR="00323159" w:rsidRPr="007D43E9" w:rsidRDefault="00323159" w:rsidP="00873ED8">
      <w:pPr>
        <w:numPr>
          <w:ilvl w:val="0"/>
          <w:numId w:val="9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7D43E9">
        <w:rPr>
          <w:sz w:val="28"/>
          <w:szCs w:val="28"/>
        </w:rPr>
        <w:t xml:space="preserve">Руководителям отраслевых (функциональных) органов, структурных подразделений и подведомственных учреждений Администрации </w:t>
      </w:r>
      <w:proofErr w:type="spellStart"/>
      <w:r w:rsidRPr="007D43E9">
        <w:rPr>
          <w:sz w:val="28"/>
          <w:szCs w:val="28"/>
        </w:rPr>
        <w:t>Белокалитвинского</w:t>
      </w:r>
      <w:proofErr w:type="spellEnd"/>
      <w:r w:rsidRPr="007D43E9">
        <w:rPr>
          <w:sz w:val="28"/>
          <w:szCs w:val="28"/>
        </w:rPr>
        <w:t xml:space="preserve"> района организовать предоставление информации для н</w:t>
      </w:r>
      <w:r>
        <w:rPr>
          <w:sz w:val="28"/>
          <w:szCs w:val="28"/>
        </w:rPr>
        <w:t>аполнения сайта согласно приложению</w:t>
      </w:r>
      <w:r w:rsidRPr="007D43E9">
        <w:rPr>
          <w:sz w:val="28"/>
          <w:szCs w:val="28"/>
        </w:rPr>
        <w:t>.</w:t>
      </w:r>
    </w:p>
    <w:p w:rsidR="00323159" w:rsidRDefault="00323159" w:rsidP="00873ED8">
      <w:pPr>
        <w:numPr>
          <w:ilvl w:val="0"/>
          <w:numId w:val="9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7D43E9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7D43E9">
        <w:rPr>
          <w:sz w:val="28"/>
          <w:szCs w:val="28"/>
        </w:rPr>
        <w:t xml:space="preserve"> силу постановление Администрации </w:t>
      </w:r>
      <w:proofErr w:type="spellStart"/>
      <w:r w:rsidRPr="007D43E9">
        <w:rPr>
          <w:sz w:val="28"/>
          <w:szCs w:val="28"/>
        </w:rPr>
        <w:t>Белокалитвинского</w:t>
      </w:r>
      <w:proofErr w:type="spellEnd"/>
      <w:r w:rsidRPr="007D43E9">
        <w:rPr>
          <w:sz w:val="28"/>
          <w:szCs w:val="28"/>
        </w:rPr>
        <w:t xml:space="preserve"> района от 29.07.2011 № 1041 «Об утверждении Положения об официальном сайте Администрации </w:t>
      </w:r>
      <w:proofErr w:type="spellStart"/>
      <w:r w:rsidRPr="007D43E9">
        <w:rPr>
          <w:sz w:val="28"/>
          <w:szCs w:val="28"/>
        </w:rPr>
        <w:t>Белокалитвинского</w:t>
      </w:r>
      <w:proofErr w:type="spellEnd"/>
      <w:r w:rsidRPr="007D43E9">
        <w:rPr>
          <w:sz w:val="28"/>
          <w:szCs w:val="28"/>
        </w:rPr>
        <w:t xml:space="preserve"> района», постановление Администрации </w:t>
      </w:r>
      <w:proofErr w:type="spellStart"/>
      <w:r w:rsidRPr="007D43E9">
        <w:rPr>
          <w:sz w:val="28"/>
          <w:szCs w:val="28"/>
        </w:rPr>
        <w:t>Белокалитвинского</w:t>
      </w:r>
      <w:proofErr w:type="spellEnd"/>
      <w:r w:rsidRPr="007D43E9">
        <w:rPr>
          <w:sz w:val="28"/>
          <w:szCs w:val="28"/>
        </w:rPr>
        <w:t xml:space="preserve"> района от 28.12.2012 № 1928 «О внесении изменений в постановление Администрации </w:t>
      </w:r>
      <w:proofErr w:type="spellStart"/>
      <w:r w:rsidRPr="007D43E9">
        <w:rPr>
          <w:sz w:val="28"/>
          <w:szCs w:val="28"/>
        </w:rPr>
        <w:t>Белокалитвинского</w:t>
      </w:r>
      <w:proofErr w:type="spellEnd"/>
      <w:r w:rsidRPr="007D43E9">
        <w:rPr>
          <w:sz w:val="28"/>
          <w:szCs w:val="28"/>
        </w:rPr>
        <w:t xml:space="preserve"> района 29.07.2011 № 1041», постановление Администрации </w:t>
      </w:r>
      <w:proofErr w:type="spellStart"/>
      <w:r w:rsidRPr="007D43E9">
        <w:rPr>
          <w:sz w:val="28"/>
          <w:szCs w:val="28"/>
        </w:rPr>
        <w:t>Белокалитвинского</w:t>
      </w:r>
      <w:proofErr w:type="spellEnd"/>
      <w:r w:rsidRPr="007D43E9">
        <w:rPr>
          <w:sz w:val="28"/>
          <w:szCs w:val="28"/>
        </w:rPr>
        <w:t xml:space="preserve"> района от 11.07.2013 № 1083 «О внесении изменений в постановление Администрации </w:t>
      </w:r>
      <w:proofErr w:type="spellStart"/>
      <w:r w:rsidRPr="007D43E9">
        <w:rPr>
          <w:sz w:val="28"/>
          <w:szCs w:val="28"/>
        </w:rPr>
        <w:t>Белокалитвинского</w:t>
      </w:r>
      <w:proofErr w:type="spellEnd"/>
      <w:r w:rsidRPr="007D43E9">
        <w:rPr>
          <w:sz w:val="28"/>
          <w:szCs w:val="28"/>
        </w:rPr>
        <w:t xml:space="preserve"> района от 29.07.2011 № 1041».</w:t>
      </w:r>
    </w:p>
    <w:p w:rsidR="00873ED8" w:rsidRPr="007D43E9" w:rsidRDefault="00873ED8" w:rsidP="00873ED8">
      <w:pPr>
        <w:tabs>
          <w:tab w:val="left" w:pos="142"/>
        </w:tabs>
        <w:jc w:val="both"/>
        <w:rPr>
          <w:sz w:val="28"/>
          <w:szCs w:val="28"/>
        </w:rPr>
      </w:pPr>
    </w:p>
    <w:p w:rsidR="00323159" w:rsidRPr="007D43E9" w:rsidRDefault="00323159" w:rsidP="00873ED8">
      <w:pPr>
        <w:numPr>
          <w:ilvl w:val="0"/>
          <w:numId w:val="9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7D43E9">
        <w:rPr>
          <w:sz w:val="28"/>
          <w:szCs w:val="28"/>
        </w:rPr>
        <w:lastRenderedPageBreak/>
        <w:t>Настоящее постановление вступает в силу после его официального опубликования.</w:t>
      </w:r>
    </w:p>
    <w:p w:rsidR="00323159" w:rsidRPr="007D43E9" w:rsidRDefault="00323159" w:rsidP="00873ED8">
      <w:pPr>
        <w:numPr>
          <w:ilvl w:val="0"/>
          <w:numId w:val="9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7D43E9">
        <w:rPr>
          <w:spacing w:val="-8"/>
          <w:sz w:val="28"/>
          <w:szCs w:val="28"/>
        </w:rPr>
        <w:t xml:space="preserve">Контроль за исполнением настоящего постановления возложить на управляющего делами Администрации </w:t>
      </w:r>
      <w:proofErr w:type="spellStart"/>
      <w:r w:rsidRPr="007D43E9">
        <w:rPr>
          <w:spacing w:val="-8"/>
          <w:sz w:val="28"/>
          <w:szCs w:val="28"/>
        </w:rPr>
        <w:t>Белокалитвинского</w:t>
      </w:r>
      <w:proofErr w:type="spellEnd"/>
      <w:r w:rsidRPr="007D43E9">
        <w:rPr>
          <w:spacing w:val="-8"/>
          <w:sz w:val="28"/>
          <w:szCs w:val="28"/>
        </w:rPr>
        <w:t xml:space="preserve"> района Василенко Л.Г.</w:t>
      </w:r>
    </w:p>
    <w:p w:rsidR="00323159" w:rsidRPr="007D43E9" w:rsidRDefault="00323159" w:rsidP="00323159">
      <w:pPr>
        <w:tabs>
          <w:tab w:val="left" w:pos="0"/>
          <w:tab w:val="left" w:pos="284"/>
          <w:tab w:val="left" w:pos="3261"/>
        </w:tabs>
        <w:spacing w:line="12" w:lineRule="atLeast"/>
        <w:ind w:left="-426"/>
        <w:jc w:val="both"/>
        <w:rPr>
          <w:sz w:val="28"/>
          <w:szCs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C8493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84936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73ED8" w:rsidRDefault="00872883" w:rsidP="00872883">
      <w:pPr>
        <w:rPr>
          <w:color w:val="FFFFFF" w:themeColor="background1"/>
          <w:sz w:val="28"/>
        </w:rPr>
      </w:pPr>
      <w:r w:rsidRPr="00873ED8">
        <w:rPr>
          <w:color w:val="FFFFFF" w:themeColor="background1"/>
          <w:sz w:val="28"/>
        </w:rPr>
        <w:t>Верно:</w:t>
      </w:r>
    </w:p>
    <w:p w:rsidR="003A39C2" w:rsidRPr="00873ED8" w:rsidRDefault="005E40A5" w:rsidP="00835273">
      <w:pPr>
        <w:rPr>
          <w:color w:val="FFFFFF" w:themeColor="background1"/>
          <w:sz w:val="28"/>
        </w:rPr>
      </w:pPr>
      <w:proofErr w:type="gramStart"/>
      <w:r w:rsidRPr="00873ED8">
        <w:rPr>
          <w:color w:val="FFFFFF" w:themeColor="background1"/>
          <w:sz w:val="28"/>
        </w:rPr>
        <w:t>У</w:t>
      </w:r>
      <w:r w:rsidR="00715C8D" w:rsidRPr="00873ED8">
        <w:rPr>
          <w:color w:val="FFFFFF" w:themeColor="background1"/>
          <w:sz w:val="28"/>
        </w:rPr>
        <w:t>правляющ</w:t>
      </w:r>
      <w:r w:rsidRPr="00873ED8">
        <w:rPr>
          <w:color w:val="FFFFFF" w:themeColor="background1"/>
          <w:sz w:val="28"/>
        </w:rPr>
        <w:t>ий</w:t>
      </w:r>
      <w:r w:rsidR="00715C8D" w:rsidRPr="00873ED8">
        <w:rPr>
          <w:color w:val="FFFFFF" w:themeColor="background1"/>
          <w:sz w:val="28"/>
        </w:rPr>
        <w:t xml:space="preserve"> </w:t>
      </w:r>
      <w:r w:rsidR="00F4755E" w:rsidRPr="00873ED8">
        <w:rPr>
          <w:color w:val="FFFFFF" w:themeColor="background1"/>
          <w:sz w:val="28"/>
        </w:rPr>
        <w:t xml:space="preserve"> делами</w:t>
      </w:r>
      <w:proofErr w:type="gramEnd"/>
      <w:r w:rsidR="00F4755E" w:rsidRPr="00873ED8">
        <w:rPr>
          <w:color w:val="FFFFFF" w:themeColor="background1"/>
          <w:sz w:val="28"/>
        </w:rPr>
        <w:tab/>
      </w:r>
      <w:r w:rsidR="00F4755E" w:rsidRPr="00873ED8">
        <w:rPr>
          <w:color w:val="FFFFFF" w:themeColor="background1"/>
          <w:sz w:val="28"/>
        </w:rPr>
        <w:tab/>
      </w:r>
      <w:r w:rsidR="00F4755E" w:rsidRPr="00873ED8">
        <w:rPr>
          <w:color w:val="FFFFFF" w:themeColor="background1"/>
          <w:sz w:val="28"/>
        </w:rPr>
        <w:tab/>
      </w:r>
      <w:r w:rsidR="000C6CE8" w:rsidRPr="00873ED8">
        <w:rPr>
          <w:color w:val="FFFFFF" w:themeColor="background1"/>
          <w:sz w:val="28"/>
        </w:rPr>
        <w:tab/>
      </w:r>
      <w:r w:rsidR="00F4755E" w:rsidRPr="00873ED8">
        <w:rPr>
          <w:color w:val="FFFFFF" w:themeColor="background1"/>
          <w:sz w:val="28"/>
        </w:rPr>
        <w:tab/>
      </w:r>
      <w:r w:rsidR="001D3A0E" w:rsidRPr="00873ED8">
        <w:rPr>
          <w:color w:val="FFFFFF" w:themeColor="background1"/>
          <w:sz w:val="28"/>
        </w:rPr>
        <w:tab/>
      </w:r>
      <w:r w:rsidRPr="00873ED8">
        <w:rPr>
          <w:color w:val="FFFFFF" w:themeColor="background1"/>
          <w:sz w:val="28"/>
        </w:rPr>
        <w:tab/>
        <w:t>Л.Г. Василенко</w:t>
      </w:r>
    </w:p>
    <w:p w:rsidR="00323159" w:rsidRPr="00873ED8" w:rsidRDefault="00323159" w:rsidP="00835273">
      <w:pPr>
        <w:rPr>
          <w:color w:val="FFFFFF" w:themeColor="background1"/>
          <w:sz w:val="28"/>
        </w:rPr>
      </w:pPr>
    </w:p>
    <w:p w:rsidR="00323159" w:rsidRPr="00873ED8" w:rsidRDefault="00323159" w:rsidP="00835273">
      <w:pPr>
        <w:rPr>
          <w:color w:val="FFFFFF" w:themeColor="background1"/>
          <w:sz w:val="28"/>
          <w:szCs w:val="28"/>
        </w:rPr>
        <w:sectPr w:rsidR="00323159" w:rsidRPr="00873ED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323159" w:rsidRPr="008178E1" w:rsidRDefault="00323159" w:rsidP="00323159">
      <w:pPr>
        <w:widowControl w:val="0"/>
        <w:tabs>
          <w:tab w:val="left" w:pos="284"/>
          <w:tab w:val="left" w:pos="3261"/>
        </w:tabs>
        <w:autoSpaceDE w:val="0"/>
        <w:ind w:left="-142"/>
        <w:jc w:val="right"/>
        <w:rPr>
          <w:sz w:val="28"/>
          <w:szCs w:val="28"/>
        </w:rPr>
      </w:pPr>
      <w:r w:rsidRPr="008178E1">
        <w:rPr>
          <w:sz w:val="28"/>
          <w:szCs w:val="28"/>
        </w:rPr>
        <w:lastRenderedPageBreak/>
        <w:t xml:space="preserve">Приложение </w:t>
      </w:r>
    </w:p>
    <w:p w:rsidR="00873ED8" w:rsidRDefault="00323159" w:rsidP="00323159">
      <w:pPr>
        <w:widowControl w:val="0"/>
        <w:tabs>
          <w:tab w:val="left" w:pos="284"/>
          <w:tab w:val="left" w:pos="3261"/>
        </w:tabs>
        <w:autoSpaceDE w:val="0"/>
        <w:ind w:left="-142"/>
        <w:jc w:val="right"/>
        <w:rPr>
          <w:sz w:val="28"/>
          <w:szCs w:val="28"/>
        </w:rPr>
      </w:pPr>
      <w:r w:rsidRPr="008178E1">
        <w:rPr>
          <w:sz w:val="28"/>
          <w:szCs w:val="28"/>
        </w:rPr>
        <w:t xml:space="preserve">к постановлению </w:t>
      </w:r>
    </w:p>
    <w:p w:rsidR="00323159" w:rsidRDefault="00323159" w:rsidP="00323159">
      <w:pPr>
        <w:widowControl w:val="0"/>
        <w:tabs>
          <w:tab w:val="left" w:pos="284"/>
          <w:tab w:val="left" w:pos="3261"/>
        </w:tabs>
        <w:autoSpaceDE w:val="0"/>
        <w:ind w:left="-142"/>
        <w:jc w:val="right"/>
        <w:rPr>
          <w:sz w:val="28"/>
          <w:szCs w:val="28"/>
        </w:rPr>
      </w:pPr>
      <w:r w:rsidRPr="008178E1">
        <w:rPr>
          <w:sz w:val="28"/>
          <w:szCs w:val="28"/>
        </w:rPr>
        <w:t xml:space="preserve">Администрации </w:t>
      </w:r>
    </w:p>
    <w:p w:rsidR="00323159" w:rsidRPr="008178E1" w:rsidRDefault="00323159" w:rsidP="00323159">
      <w:pPr>
        <w:widowControl w:val="0"/>
        <w:tabs>
          <w:tab w:val="left" w:pos="284"/>
          <w:tab w:val="left" w:pos="3261"/>
        </w:tabs>
        <w:autoSpaceDE w:val="0"/>
        <w:ind w:left="-142"/>
        <w:jc w:val="right"/>
        <w:rPr>
          <w:sz w:val="28"/>
          <w:szCs w:val="28"/>
        </w:rPr>
      </w:pPr>
      <w:proofErr w:type="spellStart"/>
      <w:r w:rsidRPr="008178E1">
        <w:rPr>
          <w:sz w:val="28"/>
          <w:szCs w:val="28"/>
        </w:rPr>
        <w:t>Белокалитвинского</w:t>
      </w:r>
      <w:proofErr w:type="spellEnd"/>
      <w:r w:rsidRPr="008178E1">
        <w:rPr>
          <w:sz w:val="28"/>
          <w:szCs w:val="28"/>
        </w:rPr>
        <w:t xml:space="preserve"> района</w:t>
      </w:r>
    </w:p>
    <w:p w:rsidR="00323159" w:rsidRPr="008178E1" w:rsidRDefault="00323159" w:rsidP="00323159">
      <w:pPr>
        <w:widowControl w:val="0"/>
        <w:tabs>
          <w:tab w:val="left" w:pos="284"/>
          <w:tab w:val="left" w:pos="3261"/>
        </w:tabs>
        <w:autoSpaceDE w:val="0"/>
        <w:ind w:left="-142"/>
        <w:jc w:val="right"/>
        <w:rPr>
          <w:sz w:val="28"/>
          <w:szCs w:val="28"/>
        </w:rPr>
      </w:pPr>
      <w:r w:rsidRPr="008178E1">
        <w:rPr>
          <w:sz w:val="28"/>
          <w:szCs w:val="28"/>
        </w:rPr>
        <w:t xml:space="preserve">от </w:t>
      </w:r>
      <w:r w:rsidR="00076BB1">
        <w:rPr>
          <w:sz w:val="28"/>
          <w:szCs w:val="28"/>
        </w:rPr>
        <w:t>11</w:t>
      </w:r>
      <w:r w:rsidR="00873ED8">
        <w:rPr>
          <w:sz w:val="28"/>
          <w:szCs w:val="28"/>
        </w:rPr>
        <w:t>.06</w:t>
      </w:r>
      <w:r w:rsidRPr="008178E1">
        <w:rPr>
          <w:sz w:val="28"/>
          <w:szCs w:val="28"/>
        </w:rPr>
        <w:t xml:space="preserve">.2021 № </w:t>
      </w:r>
      <w:r w:rsidR="00076BB1">
        <w:rPr>
          <w:sz w:val="28"/>
          <w:szCs w:val="28"/>
        </w:rPr>
        <w:t>858</w:t>
      </w:r>
    </w:p>
    <w:p w:rsidR="00323159" w:rsidRDefault="00323159" w:rsidP="00323159">
      <w:pPr>
        <w:tabs>
          <w:tab w:val="left" w:pos="284"/>
          <w:tab w:val="left" w:pos="3261"/>
        </w:tabs>
        <w:ind w:left="-142"/>
        <w:jc w:val="right"/>
      </w:pPr>
    </w:p>
    <w:p w:rsidR="00323159" w:rsidRPr="008C6B76" w:rsidRDefault="00323159" w:rsidP="00323159">
      <w:pPr>
        <w:tabs>
          <w:tab w:val="left" w:pos="284"/>
          <w:tab w:val="left" w:pos="3261"/>
        </w:tabs>
        <w:spacing w:before="100" w:beforeAutospacing="1" w:after="100" w:afterAutospacing="1"/>
        <w:ind w:left="-142"/>
        <w:jc w:val="center"/>
        <w:outlineLvl w:val="1"/>
        <w:rPr>
          <w:bCs/>
          <w:sz w:val="28"/>
          <w:szCs w:val="28"/>
        </w:rPr>
      </w:pPr>
      <w:r w:rsidRPr="008C6B76">
        <w:rPr>
          <w:bCs/>
          <w:sz w:val="28"/>
          <w:szCs w:val="28"/>
        </w:rPr>
        <w:t>ПОЛОЖЕНИЕ</w:t>
      </w:r>
      <w:r w:rsidRPr="008C6B76">
        <w:rPr>
          <w:bCs/>
          <w:sz w:val="28"/>
          <w:szCs w:val="28"/>
        </w:rPr>
        <w:br/>
        <w:t xml:space="preserve">об официальном сайте Администрации </w:t>
      </w:r>
      <w:proofErr w:type="spellStart"/>
      <w:r w:rsidRPr="008C6B76">
        <w:rPr>
          <w:bCs/>
          <w:sz w:val="28"/>
          <w:szCs w:val="28"/>
        </w:rPr>
        <w:t>Белокалитвинского</w:t>
      </w:r>
      <w:proofErr w:type="spellEnd"/>
      <w:r w:rsidRPr="008C6B76">
        <w:rPr>
          <w:bCs/>
          <w:sz w:val="28"/>
          <w:szCs w:val="28"/>
        </w:rPr>
        <w:t xml:space="preserve"> района</w:t>
      </w:r>
    </w:p>
    <w:p w:rsidR="00323159" w:rsidRPr="00873ED8" w:rsidRDefault="00323159" w:rsidP="00323159">
      <w:pPr>
        <w:pStyle w:val="1"/>
        <w:keepLines/>
        <w:numPr>
          <w:ilvl w:val="0"/>
          <w:numId w:val="10"/>
        </w:numPr>
        <w:spacing w:before="240" w:line="360" w:lineRule="auto"/>
        <w:ind w:left="0" w:firstLine="0"/>
        <w:rPr>
          <w:sz w:val="28"/>
          <w:szCs w:val="28"/>
        </w:rPr>
      </w:pPr>
      <w:r w:rsidRPr="00873ED8">
        <w:rPr>
          <w:sz w:val="28"/>
          <w:szCs w:val="28"/>
        </w:rPr>
        <w:t>Общие положения</w:t>
      </w:r>
    </w:p>
    <w:p w:rsidR="00323159" w:rsidRDefault="00323159" w:rsidP="00323159">
      <w:pPr>
        <w:tabs>
          <w:tab w:val="left" w:pos="284"/>
          <w:tab w:val="left" w:pos="3261"/>
        </w:tabs>
        <w:rPr>
          <w:bCs/>
          <w:sz w:val="28"/>
          <w:szCs w:val="28"/>
        </w:rPr>
      </w:pPr>
    </w:p>
    <w:p w:rsidR="00323159" w:rsidRPr="00230892" w:rsidRDefault="00323159" w:rsidP="00323159">
      <w:pPr>
        <w:pStyle w:val="ac"/>
        <w:numPr>
          <w:ilvl w:val="1"/>
          <w:numId w:val="10"/>
        </w:numPr>
        <w:tabs>
          <w:tab w:val="left" w:pos="284"/>
        </w:tabs>
        <w:ind w:left="0" w:firstLine="851"/>
        <w:jc w:val="both"/>
        <w:rPr>
          <w:bCs/>
          <w:sz w:val="28"/>
          <w:szCs w:val="28"/>
        </w:rPr>
      </w:pPr>
      <w:r w:rsidRPr="00230892">
        <w:rPr>
          <w:sz w:val="28"/>
          <w:szCs w:val="28"/>
        </w:rPr>
        <w:t xml:space="preserve">Сайт Администрации </w:t>
      </w:r>
      <w:proofErr w:type="spellStart"/>
      <w:r w:rsidRPr="00230892">
        <w:rPr>
          <w:sz w:val="28"/>
          <w:szCs w:val="28"/>
        </w:rPr>
        <w:t>Белокалитвинского</w:t>
      </w:r>
      <w:proofErr w:type="spellEnd"/>
      <w:r w:rsidRPr="00230892">
        <w:rPr>
          <w:sz w:val="28"/>
          <w:szCs w:val="28"/>
        </w:rPr>
        <w:t xml:space="preserve"> района (далее – сайт) является информационной системой общего пользования, размещенной в информационно-коммуникационной сети «Интернет», содержащей информацию о деятельности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23089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(далее Администрация района)</w:t>
      </w:r>
      <w:r w:rsidRPr="00230892">
        <w:rPr>
          <w:sz w:val="28"/>
          <w:szCs w:val="28"/>
        </w:rPr>
        <w:t>, отраслевых (функциональных) органах и подведомственных учре</w:t>
      </w:r>
      <w:r>
        <w:rPr>
          <w:sz w:val="28"/>
          <w:szCs w:val="28"/>
        </w:rPr>
        <w:t>ждениях Администрации района</w:t>
      </w:r>
      <w:r w:rsidRPr="00230892">
        <w:rPr>
          <w:sz w:val="28"/>
          <w:szCs w:val="28"/>
        </w:rPr>
        <w:t xml:space="preserve"> в соответствии с Федеральным законом от 09.02.2009 № 8-ФЗ «Об обеспечении доступа к информации о деятельности государственных органов и о</w:t>
      </w:r>
      <w:r>
        <w:rPr>
          <w:sz w:val="28"/>
          <w:szCs w:val="28"/>
        </w:rPr>
        <w:t>рганов местного самоуправления».</w:t>
      </w:r>
    </w:p>
    <w:p w:rsidR="00323159" w:rsidRPr="00364350" w:rsidRDefault="00323159" w:rsidP="00323159">
      <w:pPr>
        <w:pStyle w:val="ac"/>
        <w:numPr>
          <w:ilvl w:val="1"/>
          <w:numId w:val="10"/>
        </w:numPr>
        <w:tabs>
          <w:tab w:val="left" w:pos="284"/>
        </w:tabs>
        <w:ind w:left="0" w:firstLine="851"/>
        <w:jc w:val="both"/>
        <w:rPr>
          <w:bCs/>
          <w:sz w:val="28"/>
          <w:szCs w:val="28"/>
        </w:rPr>
      </w:pPr>
      <w:r w:rsidRPr="00230892">
        <w:rPr>
          <w:sz w:val="28"/>
          <w:szCs w:val="28"/>
        </w:rPr>
        <w:t xml:space="preserve">Электронный адрес сайта - </w:t>
      </w:r>
      <w:hyperlink r:id="rId12" w:history="1">
        <w:r w:rsidRPr="00364350">
          <w:rPr>
            <w:rStyle w:val="ad"/>
            <w:color w:val="auto"/>
            <w:sz w:val="28"/>
            <w:szCs w:val="28"/>
            <w:u w:val="none"/>
          </w:rPr>
          <w:t>https://kalitva-land.ru/</w:t>
        </w:r>
      </w:hyperlink>
      <w:r w:rsidRPr="00364350">
        <w:rPr>
          <w:rStyle w:val="ad"/>
          <w:color w:val="auto"/>
          <w:sz w:val="28"/>
          <w:szCs w:val="28"/>
          <w:u w:val="none"/>
        </w:rPr>
        <w:t>.</w:t>
      </w:r>
    </w:p>
    <w:p w:rsidR="00323159" w:rsidRPr="00230892" w:rsidRDefault="00323159" w:rsidP="00323159">
      <w:pPr>
        <w:pStyle w:val="ac"/>
        <w:numPr>
          <w:ilvl w:val="1"/>
          <w:numId w:val="10"/>
        </w:numPr>
        <w:tabs>
          <w:tab w:val="left" w:pos="284"/>
        </w:tabs>
        <w:ind w:left="0" w:firstLine="851"/>
        <w:jc w:val="both"/>
        <w:rPr>
          <w:bCs/>
          <w:sz w:val="28"/>
          <w:szCs w:val="28"/>
        </w:rPr>
      </w:pPr>
      <w:r w:rsidRPr="00230892">
        <w:rPr>
          <w:sz w:val="28"/>
          <w:szCs w:val="28"/>
        </w:rPr>
        <w:t>Наименование сайта - «</w:t>
      </w:r>
      <w:r>
        <w:rPr>
          <w:sz w:val="28"/>
          <w:szCs w:val="28"/>
        </w:rPr>
        <w:t xml:space="preserve">Официальный сайт </w:t>
      </w:r>
      <w:r w:rsidRPr="00230892">
        <w:rPr>
          <w:sz w:val="28"/>
          <w:szCs w:val="28"/>
        </w:rPr>
        <w:t>Админист</w:t>
      </w:r>
      <w:r>
        <w:rPr>
          <w:sz w:val="28"/>
          <w:szCs w:val="28"/>
        </w:rPr>
        <w:t xml:space="preserve">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района».</w:t>
      </w:r>
    </w:p>
    <w:p w:rsidR="00323159" w:rsidRPr="00777ADB" w:rsidRDefault="00323159" w:rsidP="00323159">
      <w:pPr>
        <w:pStyle w:val="ac"/>
        <w:numPr>
          <w:ilvl w:val="1"/>
          <w:numId w:val="10"/>
        </w:numPr>
        <w:tabs>
          <w:tab w:val="left" w:pos="284"/>
        </w:tabs>
        <w:ind w:left="0" w:firstLine="851"/>
        <w:jc w:val="both"/>
        <w:rPr>
          <w:bCs/>
          <w:sz w:val="28"/>
          <w:szCs w:val="28"/>
        </w:rPr>
      </w:pPr>
      <w:r w:rsidRPr="00230892">
        <w:rPr>
          <w:sz w:val="28"/>
          <w:szCs w:val="28"/>
        </w:rPr>
        <w:t>Адрес электронной почты Администрации района</w:t>
      </w:r>
      <w:r>
        <w:rPr>
          <w:sz w:val="28"/>
          <w:szCs w:val="28"/>
        </w:rPr>
        <w:t xml:space="preserve"> -                                          bk-admin@kalitva.donpac.ru.</w:t>
      </w:r>
    </w:p>
    <w:p w:rsidR="00323159" w:rsidRPr="00E264C3" w:rsidRDefault="00323159" w:rsidP="00323159">
      <w:pPr>
        <w:pStyle w:val="ac"/>
        <w:numPr>
          <w:ilvl w:val="1"/>
          <w:numId w:val="10"/>
        </w:numPr>
        <w:tabs>
          <w:tab w:val="left" w:pos="284"/>
        </w:tabs>
        <w:ind w:left="0" w:firstLine="851"/>
        <w:jc w:val="both"/>
        <w:rPr>
          <w:bCs/>
          <w:sz w:val="28"/>
          <w:szCs w:val="28"/>
        </w:rPr>
      </w:pPr>
      <w:r w:rsidRPr="00777ADB">
        <w:rPr>
          <w:sz w:val="28"/>
          <w:szCs w:val="28"/>
        </w:rPr>
        <w:t>Доступ к информации и интерактивным сервисам, размещаемым на сайте, предоставл</w:t>
      </w:r>
      <w:r>
        <w:rPr>
          <w:sz w:val="28"/>
          <w:szCs w:val="28"/>
        </w:rPr>
        <w:t>яется всем на бесплатной основе.</w:t>
      </w:r>
    </w:p>
    <w:p w:rsidR="00323159" w:rsidRPr="00E264C3" w:rsidRDefault="00323159" w:rsidP="00323159">
      <w:pPr>
        <w:pStyle w:val="ac"/>
        <w:numPr>
          <w:ilvl w:val="1"/>
          <w:numId w:val="10"/>
        </w:numPr>
        <w:ind w:left="0" w:firstLine="851"/>
        <w:rPr>
          <w:bCs/>
          <w:sz w:val="28"/>
          <w:szCs w:val="28"/>
        </w:rPr>
      </w:pPr>
      <w:r w:rsidRPr="00E264C3">
        <w:rPr>
          <w:bCs/>
          <w:sz w:val="28"/>
          <w:szCs w:val="28"/>
        </w:rPr>
        <w:t xml:space="preserve">Размещение нормативных правовых документов осуществляется </w:t>
      </w:r>
      <w:r>
        <w:rPr>
          <w:bCs/>
          <w:sz w:val="28"/>
          <w:szCs w:val="28"/>
        </w:rPr>
        <w:t>в Единой</w:t>
      </w:r>
      <w:r w:rsidRPr="00E264C3">
        <w:rPr>
          <w:bCs/>
          <w:sz w:val="28"/>
          <w:szCs w:val="28"/>
        </w:rPr>
        <w:t xml:space="preserve"> базе документов (http://doc.kalitva-land.</w:t>
      </w:r>
      <w:r>
        <w:rPr>
          <w:bCs/>
          <w:sz w:val="28"/>
          <w:szCs w:val="28"/>
        </w:rPr>
        <w:t>ru) и носит справочный характер.</w:t>
      </w:r>
    </w:p>
    <w:p w:rsidR="00323159" w:rsidRDefault="00323159" w:rsidP="00323159">
      <w:pPr>
        <w:ind w:firstLine="709"/>
        <w:jc w:val="both"/>
        <w:rPr>
          <w:sz w:val="28"/>
          <w:szCs w:val="28"/>
        </w:rPr>
      </w:pPr>
    </w:p>
    <w:p w:rsidR="00323159" w:rsidRPr="00873ED8" w:rsidRDefault="00323159" w:rsidP="00323159">
      <w:pPr>
        <w:pStyle w:val="1"/>
        <w:rPr>
          <w:sz w:val="28"/>
          <w:szCs w:val="28"/>
        </w:rPr>
      </w:pPr>
      <w:r w:rsidRPr="00873ED8">
        <w:rPr>
          <w:sz w:val="28"/>
          <w:szCs w:val="28"/>
        </w:rPr>
        <w:t>2. Содержание сайта</w:t>
      </w:r>
    </w:p>
    <w:p w:rsidR="00323159" w:rsidRPr="005304A7" w:rsidRDefault="00323159" w:rsidP="00323159">
      <w:pPr>
        <w:pStyle w:val="ac"/>
        <w:tabs>
          <w:tab w:val="left" w:pos="284"/>
        </w:tabs>
        <w:spacing w:after="280"/>
        <w:ind w:left="1353"/>
        <w:jc w:val="both"/>
        <w:rPr>
          <w:vanish/>
          <w:sz w:val="28"/>
          <w:szCs w:val="28"/>
        </w:rPr>
      </w:pPr>
    </w:p>
    <w:p w:rsidR="00323159" w:rsidRDefault="00323159" w:rsidP="00323159">
      <w:pPr>
        <w:pStyle w:val="ac"/>
        <w:numPr>
          <w:ilvl w:val="1"/>
          <w:numId w:val="14"/>
        </w:numPr>
        <w:tabs>
          <w:tab w:val="left" w:pos="284"/>
        </w:tabs>
        <w:spacing w:after="280"/>
        <w:ind w:left="0" w:firstLine="851"/>
        <w:jc w:val="both"/>
        <w:rPr>
          <w:sz w:val="28"/>
          <w:szCs w:val="28"/>
        </w:rPr>
      </w:pPr>
      <w:r w:rsidRPr="005304A7">
        <w:rPr>
          <w:sz w:val="28"/>
          <w:szCs w:val="28"/>
        </w:rPr>
        <w:t>На сайте размещается информация о деятельности органа местного самоуправления, отраслевых (функциональных) органах и подведомственных учреждениях Администрации района, предусмотренная приложе</w:t>
      </w:r>
      <w:r>
        <w:rPr>
          <w:sz w:val="28"/>
          <w:szCs w:val="28"/>
        </w:rPr>
        <w:t>нием № 1 к настоящему Положению.</w:t>
      </w:r>
    </w:p>
    <w:p w:rsidR="00323159" w:rsidRPr="00D033D1" w:rsidRDefault="00323159" w:rsidP="00323159">
      <w:pPr>
        <w:pStyle w:val="ac"/>
        <w:numPr>
          <w:ilvl w:val="1"/>
          <w:numId w:val="14"/>
        </w:numPr>
        <w:tabs>
          <w:tab w:val="left" w:pos="284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>Обязательными сведениями о деяте</w:t>
      </w:r>
      <w:r>
        <w:rPr>
          <w:sz w:val="28"/>
          <w:szCs w:val="28"/>
        </w:rPr>
        <w:t>льности Администрации района и г</w:t>
      </w:r>
      <w:r w:rsidRPr="00D033D1">
        <w:rPr>
          <w:sz w:val="28"/>
          <w:szCs w:val="28"/>
        </w:rPr>
        <w:t xml:space="preserve">лавы Администрации </w:t>
      </w:r>
      <w:proofErr w:type="spellStart"/>
      <w:r w:rsidRPr="00D033D1">
        <w:rPr>
          <w:sz w:val="28"/>
          <w:szCs w:val="28"/>
        </w:rPr>
        <w:t>Белокалитвинского</w:t>
      </w:r>
      <w:proofErr w:type="spellEnd"/>
      <w:r w:rsidRPr="00D033D1">
        <w:rPr>
          <w:sz w:val="28"/>
          <w:szCs w:val="28"/>
        </w:rPr>
        <w:t xml:space="preserve"> района для размещения на официальном сайте являются: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284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>информация о должностных лицах (наименование должности, фамилия, имя, отчество, а также при согласии указанных лиц иные сведения о них) и о структуре Администрации района (наименования, почтовые адреса, адреса электронной почты, номера телефонов Администрации района и структурных подразделений Администрации района);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lastRenderedPageBreak/>
        <w:t>сведения о полномочиях, задачах, функциях Администрации района, структурных подразделений и должностных лиц Администрации района, перечень законов и иных нормативных правовых актов, определяющих эти полномочия, задачи и функции;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>информация о подведомственных Администрации района предприятиях и учреждениях (почтовый адрес, номера телефонов, адреса электронной почты (при наличии), информация о задачах и функциях, фамилия, имя и отчество руководителя);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>перечни информационных систем, банков данных, реестров, регистров, находящихся в ведении Администрации района, подведомственных организаций;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 xml:space="preserve">сведения о средствах массовой информации, учрежденных органом местного самоуправления (при наличии); 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>нормативные правовые акты, изданные Администрацией района, включая сведения о внесении в них изменений, признании их утратившими силу, признании их судом недействительными, а также сведения о государственной регистрации нормативных правовых актов в случаях, установленных законодательством Российской Федерации;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 xml:space="preserve">тексты проектов нормативных правовых актов, в том числе внесенных в Собрание депутатов </w:t>
      </w:r>
      <w:proofErr w:type="spellStart"/>
      <w:r w:rsidRPr="00D033D1">
        <w:rPr>
          <w:sz w:val="28"/>
          <w:szCs w:val="28"/>
        </w:rPr>
        <w:t>Белокалитвинского</w:t>
      </w:r>
      <w:proofErr w:type="spellEnd"/>
      <w:r w:rsidRPr="00D033D1">
        <w:rPr>
          <w:sz w:val="28"/>
          <w:szCs w:val="28"/>
        </w:rPr>
        <w:t xml:space="preserve"> района;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>порядок обжалования нормативных правовых актов и иных решений, принятых Администрацией района, муниципальных правовых актов;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>административные регламенты, стандарты муниципальных услуг;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>установленные формы обращений, заявлений и иных документов, принимаемых Администрацией района к рассмотрению в соответствии с законами и иными нормативными правовыми актами, муниципальными правовыми актами;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 xml:space="preserve">информация об участии Администрации района в целевых программах, реализация которых осуществляется за счет средств бюджета </w:t>
      </w:r>
      <w:proofErr w:type="spellStart"/>
      <w:r w:rsidRPr="00D033D1">
        <w:rPr>
          <w:sz w:val="28"/>
          <w:szCs w:val="28"/>
        </w:rPr>
        <w:t>Белокалитвинского</w:t>
      </w:r>
      <w:proofErr w:type="spellEnd"/>
      <w:r w:rsidRPr="00D033D1">
        <w:rPr>
          <w:sz w:val="28"/>
          <w:szCs w:val="28"/>
        </w:rPr>
        <w:t xml:space="preserve"> района;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>информация о международном сотрудничестве, а также о мероприятиях, проводимых Администрацией района, в том числе сведения об официальных визитах и о рабочих поездках официальных делегаций Администрации района;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>информация о состоянии защиты населения и территории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Администрацией района до сведения граждан и организаций в соответствии с действующим законодательством;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 xml:space="preserve">информация о результатах проверок, проведенных Администрацией района, подведомственными организациями в пределах их полномочий, а также о результатах проверок, проведенных в Администрации </w:t>
      </w:r>
      <w:r>
        <w:rPr>
          <w:sz w:val="28"/>
          <w:szCs w:val="28"/>
        </w:rPr>
        <w:t>района</w:t>
      </w:r>
      <w:r w:rsidRPr="00D033D1">
        <w:rPr>
          <w:sz w:val="28"/>
          <w:szCs w:val="28"/>
        </w:rPr>
        <w:t xml:space="preserve"> и в подведомственных организациях;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lastRenderedPageBreak/>
        <w:t>тексты официальных выступлений и заявлений главы Администрации района и должностных лиц Администрации района;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>статистическая информация о деятельности Администрации района и подведомственных Администрации района предприятий и учреждений;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>информация о кадровом обеспечении Администрации района;</w:t>
      </w:r>
    </w:p>
    <w:p w:rsidR="00323159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>информация о работе в Администрации района с обращениями граждан (физических лиц),</w:t>
      </w:r>
      <w:r>
        <w:rPr>
          <w:sz w:val="28"/>
          <w:szCs w:val="28"/>
        </w:rPr>
        <w:t xml:space="preserve"> организаций (юридических лиц) </w:t>
      </w:r>
      <w:r w:rsidRPr="00D033D1">
        <w:rPr>
          <w:sz w:val="28"/>
          <w:szCs w:val="28"/>
        </w:rPr>
        <w:t xml:space="preserve">органов местного самоуправления, в том числе: </w:t>
      </w:r>
    </w:p>
    <w:p w:rsidR="00323159" w:rsidRDefault="00323159" w:rsidP="00323159">
      <w:pPr>
        <w:pStyle w:val="ac"/>
        <w:numPr>
          <w:ilvl w:val="0"/>
          <w:numId w:val="16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7C3484">
        <w:rPr>
          <w:sz w:val="28"/>
          <w:szCs w:val="28"/>
        </w:rPr>
        <w:t>порядок и время приема граждан (физических лиц), в том числе представителей организаций (юридических лиц), общественных объе</w:t>
      </w:r>
      <w:r>
        <w:rPr>
          <w:sz w:val="28"/>
          <w:szCs w:val="28"/>
        </w:rPr>
        <w:t>динений</w:t>
      </w:r>
      <w:r w:rsidRPr="007C3484">
        <w:rPr>
          <w:sz w:val="28"/>
          <w:szCs w:val="28"/>
        </w:rPr>
        <w:t>, органов местного самоуправления, порядок рассмотрения их обращений с указанием актов, регулирующих эту деятельность;</w:t>
      </w:r>
    </w:p>
    <w:p w:rsidR="00323159" w:rsidRDefault="00323159" w:rsidP="00323159">
      <w:pPr>
        <w:pStyle w:val="ac"/>
        <w:numPr>
          <w:ilvl w:val="0"/>
          <w:numId w:val="16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7C3484">
        <w:rPr>
          <w:sz w:val="28"/>
          <w:szCs w:val="28"/>
        </w:rPr>
        <w:t>фамилию, имя и отчество руководителя подразделения или иного должностного лица, к полномочиям которых отнесены организация приема лиц, указанных в подпункте «а»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323159" w:rsidRPr="007C3484" w:rsidRDefault="00323159" w:rsidP="00323159">
      <w:pPr>
        <w:pStyle w:val="ac"/>
        <w:numPr>
          <w:ilvl w:val="0"/>
          <w:numId w:val="16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7C3484">
        <w:rPr>
          <w:sz w:val="28"/>
          <w:szCs w:val="28"/>
        </w:rPr>
        <w:t>обзоры обращений лиц, указанных в подпункте "а" настоящего пункта</w:t>
      </w:r>
      <w:r>
        <w:rPr>
          <w:sz w:val="28"/>
          <w:szCs w:val="28"/>
        </w:rPr>
        <w:t xml:space="preserve"> и</w:t>
      </w:r>
      <w:r w:rsidRPr="007C3484">
        <w:rPr>
          <w:sz w:val="28"/>
          <w:szCs w:val="28"/>
        </w:rPr>
        <w:t xml:space="preserve"> обобщенную информацию о результатах рассмотрения этих обращений и принятых мерах.</w:t>
      </w:r>
    </w:p>
    <w:p w:rsidR="00323159" w:rsidRPr="00D033D1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 xml:space="preserve">информация о размещении заказов на поставки товаров, выполнение работ, оказание услуг для муниципальных нужд в </w:t>
      </w:r>
      <w:proofErr w:type="spellStart"/>
      <w:r w:rsidRPr="00D033D1">
        <w:rPr>
          <w:sz w:val="28"/>
          <w:szCs w:val="28"/>
        </w:rPr>
        <w:t>Белокалитвинском</w:t>
      </w:r>
      <w:proofErr w:type="spellEnd"/>
      <w:r w:rsidRPr="00D033D1">
        <w:rPr>
          <w:sz w:val="28"/>
          <w:szCs w:val="28"/>
        </w:rPr>
        <w:t xml:space="preserve"> районе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нужд»" (располагается в сети Интернет по адресу:  </w:t>
      </w:r>
      <w:hyperlink r:id="rId13" w:history="1">
        <w:r w:rsidRPr="00D033D1">
          <w:rPr>
            <w:sz w:val="28"/>
            <w:szCs w:val="28"/>
          </w:rPr>
          <w:t>http://zakupki.gov.ru/</w:t>
        </w:r>
      </w:hyperlink>
    </w:p>
    <w:p w:rsidR="00323159" w:rsidRPr="00F46F64" w:rsidRDefault="00323159" w:rsidP="00323159">
      <w:pPr>
        <w:pStyle w:val="ac"/>
        <w:numPr>
          <w:ilvl w:val="2"/>
          <w:numId w:val="11"/>
        </w:numPr>
        <w:tabs>
          <w:tab w:val="left" w:pos="0"/>
        </w:tabs>
        <w:spacing w:after="280"/>
        <w:ind w:left="0" w:firstLine="851"/>
        <w:jc w:val="both"/>
        <w:rPr>
          <w:sz w:val="28"/>
          <w:szCs w:val="28"/>
        </w:rPr>
      </w:pPr>
      <w:r w:rsidRPr="00D033D1">
        <w:rPr>
          <w:sz w:val="28"/>
          <w:szCs w:val="28"/>
        </w:rPr>
        <w:t>другая информация, обязательная к опубликованию на официальных сайтах органов местного самоуправления в соответствии с действующим законодательством.</w:t>
      </w:r>
    </w:p>
    <w:p w:rsidR="00323159" w:rsidRPr="005304A7" w:rsidRDefault="00323159" w:rsidP="00323159">
      <w:pPr>
        <w:pStyle w:val="ac"/>
        <w:numPr>
          <w:ilvl w:val="1"/>
          <w:numId w:val="14"/>
        </w:numPr>
        <w:tabs>
          <w:tab w:val="left" w:pos="284"/>
        </w:tabs>
        <w:spacing w:after="280"/>
        <w:ind w:left="0" w:firstLine="851"/>
        <w:jc w:val="both"/>
        <w:rPr>
          <w:sz w:val="28"/>
          <w:szCs w:val="28"/>
        </w:rPr>
      </w:pPr>
      <w:r w:rsidRPr="005304A7">
        <w:rPr>
          <w:sz w:val="28"/>
          <w:szCs w:val="28"/>
        </w:rPr>
        <w:t>На сайте могут размещаться интерактивные сервисы (обсуждения, формы для направления обращений граждан, информации и запросов, поисковые и другие сервисы), ссылки на иные сайты.</w:t>
      </w:r>
    </w:p>
    <w:p w:rsidR="00323159" w:rsidRDefault="00323159" w:rsidP="00323159">
      <w:pPr>
        <w:pStyle w:val="ac"/>
        <w:numPr>
          <w:ilvl w:val="1"/>
          <w:numId w:val="14"/>
        </w:numPr>
        <w:tabs>
          <w:tab w:val="left" w:pos="284"/>
        </w:tabs>
        <w:spacing w:after="280"/>
        <w:ind w:left="0" w:firstLine="851"/>
        <w:jc w:val="both"/>
        <w:rPr>
          <w:sz w:val="28"/>
          <w:szCs w:val="28"/>
        </w:rPr>
      </w:pPr>
      <w:r w:rsidRPr="00777ADB">
        <w:rPr>
          <w:sz w:val="28"/>
          <w:szCs w:val="28"/>
        </w:rPr>
        <w:t>На сайте запрещается размещение экстремистских материалов, сведений, составляющих государственную или иную охраняемую законом тайну, другой информации ограниченного доступа, предвыборной агитации и агитации по вопросам референдума, информации, нарушающей законодательство об интеллектуальной собственности и персональных данных, рекламы (за исключением социальной рекламы), вредоносных программ.</w:t>
      </w:r>
    </w:p>
    <w:p w:rsidR="00323159" w:rsidRPr="00F46F64" w:rsidRDefault="00323159" w:rsidP="00323159">
      <w:pPr>
        <w:pStyle w:val="ac"/>
        <w:numPr>
          <w:ilvl w:val="1"/>
          <w:numId w:val="14"/>
        </w:numPr>
        <w:tabs>
          <w:tab w:val="left" w:pos="284"/>
        </w:tabs>
        <w:ind w:left="0" w:firstLine="851"/>
        <w:jc w:val="both"/>
        <w:rPr>
          <w:sz w:val="28"/>
          <w:szCs w:val="28"/>
        </w:rPr>
      </w:pPr>
      <w:r w:rsidRPr="00F46F64">
        <w:rPr>
          <w:sz w:val="28"/>
          <w:szCs w:val="28"/>
        </w:rPr>
        <w:t xml:space="preserve">Определение структуры сайта, создание и удаление разделов сайта осуществляется отделом электронно-информационного обеспечения Администрации </w:t>
      </w:r>
      <w:proofErr w:type="spellStart"/>
      <w:r w:rsidRPr="00F46F64">
        <w:rPr>
          <w:sz w:val="28"/>
          <w:szCs w:val="28"/>
        </w:rPr>
        <w:t>Белокалитвинского</w:t>
      </w:r>
      <w:proofErr w:type="spellEnd"/>
      <w:r w:rsidRPr="00F46F64">
        <w:rPr>
          <w:sz w:val="28"/>
          <w:szCs w:val="28"/>
        </w:rPr>
        <w:t xml:space="preserve"> района (далее – отдел ЭИО), исходя из стандартных шаблонов и технических возможностей. </w:t>
      </w:r>
    </w:p>
    <w:p w:rsidR="00323159" w:rsidRPr="00F46F64" w:rsidRDefault="00323159" w:rsidP="00323159">
      <w:pPr>
        <w:numPr>
          <w:ilvl w:val="1"/>
          <w:numId w:val="14"/>
        </w:numPr>
        <w:ind w:left="0" w:firstLine="851"/>
        <w:jc w:val="both"/>
        <w:rPr>
          <w:sz w:val="28"/>
          <w:szCs w:val="28"/>
        </w:rPr>
      </w:pPr>
      <w:r w:rsidRPr="00F46F64">
        <w:rPr>
          <w:sz w:val="28"/>
          <w:szCs w:val="28"/>
        </w:rPr>
        <w:t>Информация, размещаемая на официальном сайте, должна быть круглосуточно доступна пользователям официального сайта для ознакомления.</w:t>
      </w:r>
    </w:p>
    <w:p w:rsidR="00323159" w:rsidRPr="00873ED8" w:rsidRDefault="00323159" w:rsidP="00323159">
      <w:pPr>
        <w:pStyle w:val="1"/>
        <w:keepLines/>
        <w:numPr>
          <w:ilvl w:val="0"/>
          <w:numId w:val="14"/>
        </w:numPr>
        <w:spacing w:before="240"/>
        <w:rPr>
          <w:sz w:val="28"/>
          <w:szCs w:val="28"/>
        </w:rPr>
      </w:pPr>
      <w:r w:rsidRPr="00873ED8">
        <w:rPr>
          <w:sz w:val="28"/>
          <w:szCs w:val="28"/>
        </w:rPr>
        <w:lastRenderedPageBreak/>
        <w:t>Порядок предоставления, размещения, редактирования и удаления информации на сайте</w:t>
      </w:r>
    </w:p>
    <w:p w:rsidR="00323159" w:rsidRDefault="00323159" w:rsidP="00323159">
      <w:pPr>
        <w:pStyle w:val="ac"/>
        <w:tabs>
          <w:tab w:val="left" w:pos="284"/>
        </w:tabs>
        <w:spacing w:after="280"/>
        <w:ind w:left="57"/>
        <w:rPr>
          <w:sz w:val="28"/>
          <w:szCs w:val="28"/>
        </w:rPr>
      </w:pPr>
    </w:p>
    <w:p w:rsidR="00323159" w:rsidRDefault="00323159" w:rsidP="00323159">
      <w:pPr>
        <w:pStyle w:val="ac"/>
        <w:numPr>
          <w:ilvl w:val="1"/>
          <w:numId w:val="12"/>
        </w:numPr>
        <w:tabs>
          <w:tab w:val="left" w:pos="284"/>
        </w:tabs>
        <w:spacing w:after="280"/>
        <w:ind w:left="0" w:firstLine="851"/>
        <w:jc w:val="both"/>
        <w:rPr>
          <w:sz w:val="28"/>
          <w:szCs w:val="28"/>
        </w:rPr>
      </w:pPr>
      <w:r w:rsidRPr="005053CB">
        <w:rPr>
          <w:sz w:val="28"/>
          <w:szCs w:val="28"/>
        </w:rPr>
        <w:t xml:space="preserve">Размещение, редактирование и удаление информации на сайте осуществляется отделом </w:t>
      </w:r>
      <w:r>
        <w:rPr>
          <w:sz w:val="28"/>
          <w:szCs w:val="28"/>
        </w:rPr>
        <w:t>ЭИО</w:t>
      </w:r>
      <w:r w:rsidRPr="005053CB">
        <w:rPr>
          <w:sz w:val="28"/>
          <w:szCs w:val="28"/>
        </w:rPr>
        <w:t xml:space="preserve"> в соответствии с приложением № 1 к настоящему Положению.</w:t>
      </w:r>
    </w:p>
    <w:p w:rsidR="00323159" w:rsidRDefault="00323159" w:rsidP="00323159">
      <w:pPr>
        <w:pStyle w:val="ac"/>
        <w:numPr>
          <w:ilvl w:val="1"/>
          <w:numId w:val="12"/>
        </w:numPr>
        <w:tabs>
          <w:tab w:val="left" w:pos="284"/>
        </w:tabs>
        <w:spacing w:after="280"/>
        <w:ind w:left="0" w:firstLine="851"/>
        <w:jc w:val="both"/>
        <w:rPr>
          <w:sz w:val="28"/>
          <w:szCs w:val="28"/>
        </w:rPr>
      </w:pPr>
      <w:r w:rsidRPr="00E264C3">
        <w:rPr>
          <w:sz w:val="28"/>
          <w:szCs w:val="28"/>
        </w:rPr>
        <w:t xml:space="preserve">Отдел </w:t>
      </w:r>
      <w:r>
        <w:rPr>
          <w:sz w:val="28"/>
          <w:szCs w:val="28"/>
        </w:rPr>
        <w:t>ЭИО</w:t>
      </w:r>
      <w:r w:rsidRPr="00E264C3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Pr="00E264C3">
        <w:rPr>
          <w:sz w:val="28"/>
          <w:szCs w:val="28"/>
        </w:rPr>
        <w:t>района осуществляет общую координацию работы официального сайта, в том числе:</w:t>
      </w:r>
    </w:p>
    <w:p w:rsidR="00323159" w:rsidRDefault="00323159" w:rsidP="00323159">
      <w:pPr>
        <w:pStyle w:val="ac"/>
        <w:numPr>
          <w:ilvl w:val="0"/>
          <w:numId w:val="15"/>
        </w:numPr>
        <w:tabs>
          <w:tab w:val="left" w:pos="284"/>
        </w:tabs>
        <w:spacing w:after="280"/>
        <w:ind w:left="0" w:firstLine="851"/>
        <w:jc w:val="both"/>
        <w:rPr>
          <w:sz w:val="28"/>
          <w:szCs w:val="28"/>
        </w:rPr>
      </w:pPr>
      <w:r w:rsidRPr="00E264C3">
        <w:rPr>
          <w:sz w:val="28"/>
          <w:szCs w:val="28"/>
        </w:rPr>
        <w:t>координирует работу структурных подразделений Администрации района, иных организаций по информационному наполнению официального сайта;</w:t>
      </w:r>
    </w:p>
    <w:p w:rsidR="00323159" w:rsidRPr="00E264C3" w:rsidRDefault="00323159" w:rsidP="00323159">
      <w:pPr>
        <w:pStyle w:val="ac"/>
        <w:numPr>
          <w:ilvl w:val="0"/>
          <w:numId w:val="15"/>
        </w:numPr>
        <w:tabs>
          <w:tab w:val="left" w:pos="284"/>
        </w:tabs>
        <w:spacing w:after="280"/>
        <w:ind w:left="0" w:firstLine="851"/>
        <w:jc w:val="both"/>
        <w:rPr>
          <w:sz w:val="28"/>
          <w:szCs w:val="28"/>
        </w:rPr>
      </w:pPr>
      <w:r w:rsidRPr="00E264C3">
        <w:rPr>
          <w:sz w:val="28"/>
          <w:szCs w:val="28"/>
        </w:rPr>
        <w:t>принимает решения по содержанию и оформлению официального сайта, его развитию в пределах свои</w:t>
      </w:r>
      <w:r>
        <w:rPr>
          <w:sz w:val="28"/>
          <w:szCs w:val="28"/>
        </w:rPr>
        <w:t>х полномочий по согласованию с у</w:t>
      </w:r>
      <w:r w:rsidRPr="00E264C3">
        <w:rPr>
          <w:sz w:val="28"/>
          <w:szCs w:val="28"/>
        </w:rPr>
        <w:t>правляющим делами Администрации района.</w:t>
      </w:r>
    </w:p>
    <w:p w:rsidR="00323159" w:rsidRDefault="00323159" w:rsidP="00323159">
      <w:pPr>
        <w:pStyle w:val="ac"/>
        <w:numPr>
          <w:ilvl w:val="1"/>
          <w:numId w:val="12"/>
        </w:numPr>
        <w:tabs>
          <w:tab w:val="left" w:pos="284"/>
        </w:tabs>
        <w:spacing w:after="280"/>
        <w:ind w:left="0" w:firstLine="851"/>
        <w:jc w:val="both"/>
        <w:rPr>
          <w:sz w:val="28"/>
          <w:szCs w:val="28"/>
        </w:rPr>
      </w:pPr>
      <w:r w:rsidRPr="009A16D1">
        <w:rPr>
          <w:sz w:val="28"/>
          <w:szCs w:val="28"/>
        </w:rPr>
        <w:t>Отраслевые (функциональные) органы</w:t>
      </w:r>
      <w:r>
        <w:rPr>
          <w:sz w:val="28"/>
          <w:szCs w:val="28"/>
        </w:rPr>
        <w:t xml:space="preserve"> и</w:t>
      </w:r>
      <w:r w:rsidRPr="009A16D1">
        <w:rPr>
          <w:sz w:val="28"/>
          <w:szCs w:val="28"/>
        </w:rPr>
        <w:t xml:space="preserve"> структурные подразделения Администрации </w:t>
      </w:r>
      <w:r>
        <w:rPr>
          <w:sz w:val="28"/>
          <w:szCs w:val="28"/>
        </w:rPr>
        <w:t>района</w:t>
      </w:r>
      <w:r w:rsidRPr="009A16D1">
        <w:rPr>
          <w:sz w:val="28"/>
          <w:szCs w:val="28"/>
        </w:rPr>
        <w:t xml:space="preserve"> самостоятельно осуществляют проверку на актуальность и достоверность размещаемой на сайте информации. </w:t>
      </w:r>
      <w:r>
        <w:rPr>
          <w:sz w:val="28"/>
          <w:szCs w:val="28"/>
        </w:rPr>
        <w:t xml:space="preserve">                 </w:t>
      </w:r>
      <w:r w:rsidRPr="000B0F07">
        <w:rPr>
          <w:sz w:val="28"/>
          <w:szCs w:val="28"/>
        </w:rPr>
        <w:t xml:space="preserve">При необходимости редактирования (обновления) </w:t>
      </w:r>
      <w:r>
        <w:rPr>
          <w:sz w:val="28"/>
          <w:szCs w:val="28"/>
        </w:rPr>
        <w:t xml:space="preserve">или удаления, </w:t>
      </w:r>
      <w:r w:rsidRPr="000B0F07">
        <w:rPr>
          <w:sz w:val="28"/>
          <w:szCs w:val="28"/>
        </w:rPr>
        <w:t>имеющейся информации</w:t>
      </w:r>
      <w:r>
        <w:rPr>
          <w:sz w:val="28"/>
          <w:szCs w:val="28"/>
        </w:rPr>
        <w:t>,</w:t>
      </w:r>
      <w:r w:rsidRPr="000B0F0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адрес управляющего делами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0B0F07">
        <w:rPr>
          <w:sz w:val="28"/>
          <w:szCs w:val="28"/>
        </w:rPr>
        <w:t xml:space="preserve"> направляется </w:t>
      </w:r>
      <w:r>
        <w:rPr>
          <w:sz w:val="28"/>
          <w:szCs w:val="28"/>
        </w:rPr>
        <w:t xml:space="preserve">письмо </w:t>
      </w:r>
      <w:r>
        <w:rPr>
          <w:rStyle w:val="20"/>
          <w:rFonts w:eastAsia="Courier New"/>
          <w:sz w:val="28"/>
          <w:szCs w:val="28"/>
        </w:rPr>
        <w:t xml:space="preserve">для размещения, обновления, редактирования информации на сайте Администрации района </w:t>
      </w:r>
      <w:r>
        <w:rPr>
          <w:sz w:val="28"/>
          <w:szCs w:val="28"/>
        </w:rPr>
        <w:t>в информационно-коммуникационной сети «Интернет».</w:t>
      </w:r>
    </w:p>
    <w:p w:rsidR="00323159" w:rsidRDefault="00323159" w:rsidP="00323159">
      <w:pPr>
        <w:pStyle w:val="ac"/>
        <w:numPr>
          <w:ilvl w:val="1"/>
          <w:numId w:val="12"/>
        </w:numPr>
        <w:tabs>
          <w:tab w:val="left" w:pos="284"/>
        </w:tabs>
        <w:spacing w:after="280"/>
        <w:ind w:left="0" w:firstLine="851"/>
        <w:jc w:val="both"/>
        <w:rPr>
          <w:sz w:val="28"/>
          <w:szCs w:val="28"/>
        </w:rPr>
      </w:pPr>
      <w:r w:rsidRPr="005053CB">
        <w:rPr>
          <w:sz w:val="28"/>
          <w:szCs w:val="28"/>
        </w:rPr>
        <w:t>Размещение информации на сайте осуществляется в соответствии с периодичностью и сроками, предусмотренными приложением № 1 к настоящему Положен</w:t>
      </w:r>
      <w:r>
        <w:rPr>
          <w:sz w:val="28"/>
          <w:szCs w:val="28"/>
        </w:rPr>
        <w:t xml:space="preserve">ию. С указанной периодичностью </w:t>
      </w:r>
      <w:r w:rsidRPr="005053CB">
        <w:rPr>
          <w:sz w:val="28"/>
          <w:szCs w:val="28"/>
        </w:rPr>
        <w:t>отраслевые (функциональные) органы и структурные п</w:t>
      </w:r>
      <w:r>
        <w:rPr>
          <w:sz w:val="28"/>
          <w:szCs w:val="28"/>
        </w:rPr>
        <w:t>одразделения Администрации района</w:t>
      </w:r>
      <w:r w:rsidRPr="005053CB">
        <w:rPr>
          <w:sz w:val="28"/>
          <w:szCs w:val="28"/>
        </w:rPr>
        <w:t xml:space="preserve"> осуществляют проверку необходимости размещения или обновления информации на сайте.</w:t>
      </w:r>
    </w:p>
    <w:p w:rsidR="00323159" w:rsidRDefault="00323159" w:rsidP="00323159">
      <w:pPr>
        <w:pStyle w:val="ac"/>
        <w:numPr>
          <w:ilvl w:val="1"/>
          <w:numId w:val="12"/>
        </w:numPr>
        <w:tabs>
          <w:tab w:val="left" w:pos="284"/>
        </w:tabs>
        <w:spacing w:after="280"/>
        <w:ind w:left="0" w:firstLine="851"/>
        <w:jc w:val="both"/>
        <w:rPr>
          <w:sz w:val="28"/>
          <w:szCs w:val="28"/>
        </w:rPr>
      </w:pPr>
      <w:r w:rsidRPr="005053CB">
        <w:rPr>
          <w:sz w:val="28"/>
          <w:szCs w:val="28"/>
        </w:rPr>
        <w:t>Руководители отраслевых (функциональных) органов и структурных по</w:t>
      </w:r>
      <w:r>
        <w:rPr>
          <w:sz w:val="28"/>
          <w:szCs w:val="28"/>
        </w:rPr>
        <w:t>дразделений Администрации района</w:t>
      </w:r>
      <w:r w:rsidRPr="005053CB">
        <w:rPr>
          <w:sz w:val="28"/>
          <w:szCs w:val="28"/>
        </w:rPr>
        <w:t xml:space="preserve"> несут персональную ответственность за полноту, актуальность и достоверность размещаемой на сайте информации, а также за недопущение опубликования на сайте информации, содержащей сведения, запрещенные к открытому опубликованию в соответствии с федеральным и областным законодательством.</w:t>
      </w:r>
    </w:p>
    <w:p w:rsidR="00323159" w:rsidRDefault="00323159" w:rsidP="00323159">
      <w:pPr>
        <w:pStyle w:val="ac"/>
        <w:numPr>
          <w:ilvl w:val="1"/>
          <w:numId w:val="12"/>
        </w:numPr>
        <w:tabs>
          <w:tab w:val="left" w:pos="284"/>
        </w:tabs>
        <w:spacing w:after="280"/>
        <w:ind w:left="0" w:firstLine="851"/>
        <w:jc w:val="both"/>
        <w:rPr>
          <w:sz w:val="28"/>
          <w:szCs w:val="28"/>
        </w:rPr>
      </w:pPr>
      <w:r w:rsidRPr="00785344">
        <w:rPr>
          <w:sz w:val="28"/>
          <w:szCs w:val="28"/>
        </w:rPr>
        <w:t>Ответственность за структуру содержательной части официального сайта несут должностные лица отдела ЭИО.</w:t>
      </w:r>
    </w:p>
    <w:p w:rsidR="00323159" w:rsidRPr="00785344" w:rsidRDefault="00323159" w:rsidP="00323159">
      <w:pPr>
        <w:pStyle w:val="ac"/>
        <w:numPr>
          <w:ilvl w:val="1"/>
          <w:numId w:val="12"/>
        </w:numPr>
        <w:tabs>
          <w:tab w:val="left" w:pos="284"/>
        </w:tabs>
        <w:spacing w:after="280"/>
        <w:ind w:left="0" w:firstLine="851"/>
        <w:jc w:val="both"/>
        <w:rPr>
          <w:sz w:val="28"/>
          <w:szCs w:val="28"/>
        </w:rPr>
      </w:pPr>
      <w:r w:rsidRPr="00785344">
        <w:rPr>
          <w:sz w:val="28"/>
          <w:szCs w:val="28"/>
        </w:rPr>
        <w:t>Ответственность за техническое сопровождение официального сайта несет начальник отдела ЭИО Администрации района.</w:t>
      </w:r>
    </w:p>
    <w:p w:rsidR="00323159" w:rsidRPr="00364350" w:rsidRDefault="00323159" w:rsidP="00323159">
      <w:pPr>
        <w:pStyle w:val="ac"/>
        <w:numPr>
          <w:ilvl w:val="1"/>
          <w:numId w:val="12"/>
        </w:numPr>
        <w:tabs>
          <w:tab w:val="left" w:pos="284"/>
        </w:tabs>
        <w:spacing w:after="280"/>
        <w:ind w:left="0" w:firstLine="851"/>
        <w:jc w:val="both"/>
        <w:rPr>
          <w:sz w:val="28"/>
          <w:szCs w:val="28"/>
        </w:rPr>
      </w:pPr>
      <w:r w:rsidRPr="00F46F64">
        <w:rPr>
          <w:sz w:val="28"/>
          <w:szCs w:val="28"/>
        </w:rPr>
        <w:t xml:space="preserve">Письмо для размещения, актуализации или удаления информации должно быть подписано руководителем и отправлено через систему электронного документооборота и делопроизводства «Дело» (далее – СЭД «Дело») в адрес управляющего делами Администрации </w:t>
      </w:r>
      <w:proofErr w:type="spellStart"/>
      <w:r w:rsidRPr="00F46F64">
        <w:rPr>
          <w:sz w:val="28"/>
          <w:szCs w:val="28"/>
        </w:rPr>
        <w:t>Белокалитвинского</w:t>
      </w:r>
      <w:proofErr w:type="spellEnd"/>
      <w:r w:rsidRPr="00F46F64">
        <w:rPr>
          <w:sz w:val="28"/>
          <w:szCs w:val="28"/>
        </w:rPr>
        <w:t xml:space="preserve"> района. Письма, отправленные участниками СЭД «Дело» по электронной почте, к рассмотрению не принимаются. В случае отсутствия у организации (учреждения) СЭД «Дело», письмо необходимо направить на адрес электронной почты Администрации </w:t>
      </w:r>
      <w:proofErr w:type="spellStart"/>
      <w:r w:rsidRPr="00F46F64">
        <w:rPr>
          <w:sz w:val="28"/>
          <w:szCs w:val="28"/>
        </w:rPr>
        <w:t>Белокалитвинского</w:t>
      </w:r>
      <w:proofErr w:type="spellEnd"/>
      <w:r w:rsidRPr="00F46F64">
        <w:rPr>
          <w:sz w:val="28"/>
          <w:szCs w:val="28"/>
        </w:rPr>
        <w:t xml:space="preserve"> района </w:t>
      </w:r>
      <w:hyperlink r:id="rId14" w:history="1">
        <w:r w:rsidRPr="00364350">
          <w:rPr>
            <w:rStyle w:val="ad"/>
            <w:color w:val="auto"/>
            <w:sz w:val="28"/>
            <w:szCs w:val="28"/>
            <w:u w:val="none"/>
          </w:rPr>
          <w:t>bk-admin@kalitva.donpac.ru</w:t>
        </w:r>
      </w:hyperlink>
      <w:r w:rsidRPr="00364350">
        <w:rPr>
          <w:sz w:val="28"/>
          <w:szCs w:val="28"/>
        </w:rPr>
        <w:t>.</w:t>
      </w:r>
    </w:p>
    <w:p w:rsidR="00323159" w:rsidRPr="00873ED8" w:rsidRDefault="00323159" w:rsidP="00323159">
      <w:pPr>
        <w:pStyle w:val="1"/>
        <w:keepLines/>
        <w:numPr>
          <w:ilvl w:val="0"/>
          <w:numId w:val="14"/>
        </w:numPr>
        <w:spacing w:before="240"/>
        <w:ind w:left="0" w:firstLine="0"/>
        <w:rPr>
          <w:sz w:val="28"/>
          <w:szCs w:val="28"/>
        </w:rPr>
      </w:pPr>
      <w:r w:rsidRPr="00873ED8">
        <w:rPr>
          <w:sz w:val="28"/>
          <w:szCs w:val="28"/>
        </w:rPr>
        <w:lastRenderedPageBreak/>
        <w:t xml:space="preserve">Требования к технологическим, </w:t>
      </w:r>
      <w:r w:rsidRPr="00873ED8">
        <w:rPr>
          <w:sz w:val="28"/>
          <w:szCs w:val="28"/>
        </w:rPr>
        <w:br/>
        <w:t>программным и лингвистическим средствам обеспечения пользования сайтом</w:t>
      </w:r>
    </w:p>
    <w:p w:rsidR="00323159" w:rsidRPr="00AA0190" w:rsidRDefault="00323159" w:rsidP="00323159"/>
    <w:p w:rsidR="00323159" w:rsidRDefault="00323159" w:rsidP="00323159">
      <w:pPr>
        <w:pStyle w:val="ac"/>
        <w:numPr>
          <w:ilvl w:val="1"/>
          <w:numId w:val="13"/>
        </w:numPr>
        <w:ind w:left="0" w:firstLine="851"/>
        <w:jc w:val="both"/>
        <w:rPr>
          <w:sz w:val="28"/>
          <w:szCs w:val="28"/>
        </w:rPr>
      </w:pPr>
      <w:r w:rsidRPr="001247E8">
        <w:rPr>
          <w:sz w:val="28"/>
          <w:szCs w:val="28"/>
        </w:rPr>
        <w:t>Программные средства, обеспечивающие пользование сайтом, должны формировать содержимое, корректно отображаемое распространенными веб-обозревателями. Не должна требоваться установка на рабочие станции пользователей дополнительных программных и аппаратных средств, созданных сп</w:t>
      </w:r>
      <w:r>
        <w:rPr>
          <w:sz w:val="28"/>
          <w:szCs w:val="28"/>
        </w:rPr>
        <w:t>ециально для пользования сайтом.</w:t>
      </w:r>
    </w:p>
    <w:p w:rsidR="00323159" w:rsidRDefault="00323159" w:rsidP="00323159">
      <w:pPr>
        <w:pStyle w:val="ac"/>
        <w:numPr>
          <w:ilvl w:val="1"/>
          <w:numId w:val="13"/>
        </w:numPr>
        <w:ind w:left="0" w:firstLine="851"/>
        <w:jc w:val="both"/>
        <w:rPr>
          <w:sz w:val="28"/>
          <w:szCs w:val="28"/>
        </w:rPr>
      </w:pPr>
      <w:r w:rsidRPr="001247E8">
        <w:rPr>
          <w:sz w:val="28"/>
          <w:szCs w:val="28"/>
        </w:rPr>
        <w:t>Рабочая станция, используемая для размещения, редактирования и удаления информации на сайте, должна быть оборудована регулярно обновляемым антивирусным программным обеспечением, вход в операционную систему должен</w:t>
      </w:r>
      <w:r>
        <w:rPr>
          <w:sz w:val="28"/>
          <w:szCs w:val="28"/>
        </w:rPr>
        <w:t xml:space="preserve"> осуществляться с вводом пароля.</w:t>
      </w:r>
    </w:p>
    <w:p w:rsidR="00323159" w:rsidRDefault="00323159" w:rsidP="00323159">
      <w:pPr>
        <w:pStyle w:val="ac"/>
        <w:numPr>
          <w:ilvl w:val="1"/>
          <w:numId w:val="13"/>
        </w:numPr>
        <w:ind w:left="0" w:firstLine="851"/>
        <w:jc w:val="both"/>
        <w:rPr>
          <w:sz w:val="28"/>
          <w:szCs w:val="28"/>
        </w:rPr>
      </w:pPr>
      <w:r w:rsidRPr="001247E8">
        <w:rPr>
          <w:sz w:val="28"/>
          <w:szCs w:val="28"/>
        </w:rPr>
        <w:t xml:space="preserve">Размещение материалов на сайте допускается в следующих форматах: HTML, DOC, DOCX, RTF, XLS, XLSX, PPT, PPTX, TXT или PDF. Файл может быть упакован в формате ZIP или RAR. Графическая информация размещается на сайте в форматах JPEG, GIF, PNG, TIFF, видеозаписи - в формате FLV, AVI или с помощью ссылки на </w:t>
      </w:r>
      <w:proofErr w:type="spellStart"/>
      <w:r w:rsidRPr="001247E8">
        <w:rPr>
          <w:sz w:val="28"/>
          <w:szCs w:val="28"/>
        </w:rPr>
        <w:t>медиахости</w:t>
      </w:r>
      <w:r>
        <w:rPr>
          <w:sz w:val="28"/>
          <w:szCs w:val="28"/>
        </w:rPr>
        <w:t>нг</w:t>
      </w:r>
      <w:proofErr w:type="spellEnd"/>
      <w:r>
        <w:rPr>
          <w:sz w:val="28"/>
          <w:szCs w:val="28"/>
        </w:rPr>
        <w:t>, аудиозаписи - в формате MP3.</w:t>
      </w:r>
    </w:p>
    <w:p w:rsidR="00323159" w:rsidRDefault="00323159" w:rsidP="00323159">
      <w:pPr>
        <w:pStyle w:val="ac"/>
        <w:numPr>
          <w:ilvl w:val="1"/>
          <w:numId w:val="13"/>
        </w:numPr>
        <w:ind w:left="0" w:firstLine="851"/>
        <w:jc w:val="both"/>
        <w:rPr>
          <w:sz w:val="28"/>
          <w:szCs w:val="28"/>
        </w:rPr>
      </w:pPr>
      <w:r w:rsidRPr="001247E8">
        <w:rPr>
          <w:sz w:val="28"/>
          <w:szCs w:val="28"/>
        </w:rPr>
        <w:t>Максимальный объем графического файла, размещаемого на сайте, - 100 килобайт, виде</w:t>
      </w:r>
      <w:r>
        <w:rPr>
          <w:sz w:val="28"/>
          <w:szCs w:val="28"/>
        </w:rPr>
        <w:t>о- или аудиозаписи - 5 мегабайт.</w:t>
      </w:r>
    </w:p>
    <w:p w:rsidR="00323159" w:rsidRDefault="00323159" w:rsidP="00323159">
      <w:pPr>
        <w:pStyle w:val="ac"/>
        <w:numPr>
          <w:ilvl w:val="1"/>
          <w:numId w:val="13"/>
        </w:numPr>
        <w:ind w:left="0" w:firstLine="851"/>
        <w:jc w:val="both"/>
        <w:rPr>
          <w:sz w:val="28"/>
          <w:szCs w:val="28"/>
        </w:rPr>
      </w:pPr>
      <w:r w:rsidRPr="001247E8">
        <w:rPr>
          <w:sz w:val="28"/>
          <w:szCs w:val="28"/>
        </w:rPr>
        <w:t>Информация на сай</w:t>
      </w:r>
      <w:r>
        <w:rPr>
          <w:sz w:val="28"/>
          <w:szCs w:val="28"/>
        </w:rPr>
        <w:t>те размещается на русском языке.</w:t>
      </w:r>
    </w:p>
    <w:p w:rsidR="00323159" w:rsidRPr="00D43EC1" w:rsidRDefault="00323159" w:rsidP="00323159">
      <w:pPr>
        <w:ind w:firstLine="851"/>
        <w:jc w:val="both"/>
        <w:rPr>
          <w:sz w:val="28"/>
          <w:szCs w:val="28"/>
        </w:rPr>
      </w:pPr>
      <w:r w:rsidRPr="00D43EC1">
        <w:rPr>
          <w:sz w:val="28"/>
          <w:szCs w:val="28"/>
        </w:rPr>
        <w:t>Допускается использование иностранных языков в электронных адресах, именах собственных, а также в случае отсутст</w:t>
      </w:r>
      <w:r>
        <w:rPr>
          <w:sz w:val="28"/>
          <w:szCs w:val="28"/>
        </w:rPr>
        <w:t>вия русскоязычного наименования.</w:t>
      </w:r>
    </w:p>
    <w:p w:rsidR="00323159" w:rsidRDefault="00323159" w:rsidP="00323159">
      <w:pPr>
        <w:pStyle w:val="ac"/>
        <w:numPr>
          <w:ilvl w:val="1"/>
          <w:numId w:val="13"/>
        </w:numPr>
        <w:ind w:left="0" w:firstLine="851"/>
        <w:jc w:val="both"/>
        <w:rPr>
          <w:sz w:val="28"/>
          <w:szCs w:val="28"/>
        </w:rPr>
      </w:pPr>
      <w:r w:rsidRPr="001247E8">
        <w:rPr>
          <w:sz w:val="28"/>
          <w:szCs w:val="28"/>
        </w:rPr>
        <w:t xml:space="preserve">При размещении информации обеспечивается ее соответствие правилам русского языка (иностранных языков), стилистике и особенностям публикации информации в информационно-коммуникационной сети «Интернет». Оформление размещаемой информации должно соответствовать дизайну сайта. На сайте запрещается </w:t>
      </w:r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обсценной</w:t>
      </w:r>
      <w:proofErr w:type="spellEnd"/>
      <w:r>
        <w:rPr>
          <w:sz w:val="28"/>
          <w:szCs w:val="28"/>
        </w:rPr>
        <w:t xml:space="preserve"> лексики.</w:t>
      </w:r>
    </w:p>
    <w:p w:rsidR="00323159" w:rsidRDefault="00323159" w:rsidP="00323159">
      <w:pPr>
        <w:pStyle w:val="ac"/>
        <w:numPr>
          <w:ilvl w:val="1"/>
          <w:numId w:val="13"/>
        </w:numPr>
        <w:ind w:left="0" w:firstLine="851"/>
        <w:jc w:val="both"/>
        <w:rPr>
          <w:sz w:val="28"/>
          <w:szCs w:val="28"/>
        </w:rPr>
      </w:pPr>
      <w:r w:rsidRPr="001247E8">
        <w:rPr>
          <w:sz w:val="28"/>
          <w:szCs w:val="28"/>
        </w:rPr>
        <w:t>Информация в виде текста размещается на сайте в формате, обеспечивающем возможность поиска и копирования фрагментов текста средствами веб-обозрев</w:t>
      </w:r>
      <w:r>
        <w:rPr>
          <w:sz w:val="28"/>
          <w:szCs w:val="28"/>
        </w:rPr>
        <w:t>ателя («гипертекстовый формат»).</w:t>
      </w:r>
    </w:p>
    <w:p w:rsidR="00323159" w:rsidRDefault="00323159" w:rsidP="00323159">
      <w:pPr>
        <w:ind w:firstLine="851"/>
        <w:jc w:val="both"/>
        <w:rPr>
          <w:sz w:val="28"/>
          <w:szCs w:val="28"/>
        </w:rPr>
      </w:pPr>
      <w:r w:rsidRPr="00D43EC1">
        <w:rPr>
          <w:sz w:val="28"/>
          <w:szCs w:val="28"/>
        </w:rPr>
        <w:t>Нормативные правовые и иные акты, проекты актов, судебные акты, договоры, обзоры, прогнозы, протоколы, заключения, образцы форм и иные документы дополнительно к гипертекстовому формату размещаются на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(«документ в электронной форме»).</w:t>
      </w:r>
    </w:p>
    <w:p w:rsidR="00323159" w:rsidRPr="00F46F64" w:rsidRDefault="00323159" w:rsidP="00323159">
      <w:pPr>
        <w:pStyle w:val="ac"/>
        <w:numPr>
          <w:ilvl w:val="1"/>
          <w:numId w:val="13"/>
        </w:numPr>
        <w:ind w:left="0" w:firstLine="851"/>
        <w:jc w:val="both"/>
        <w:rPr>
          <w:sz w:val="28"/>
          <w:szCs w:val="28"/>
        </w:rPr>
      </w:pPr>
      <w:r w:rsidRPr="00F46F64">
        <w:rPr>
          <w:sz w:val="28"/>
          <w:szCs w:val="28"/>
        </w:rPr>
        <w:t>Информация, размещаемая на официальном сайте, является официальной, публичной.</w:t>
      </w:r>
    </w:p>
    <w:p w:rsidR="00323159" w:rsidRPr="00F46F64" w:rsidRDefault="00323159" w:rsidP="00323159">
      <w:pPr>
        <w:pStyle w:val="ac"/>
        <w:numPr>
          <w:ilvl w:val="1"/>
          <w:numId w:val="13"/>
        </w:numPr>
        <w:ind w:left="0" w:firstLine="851"/>
        <w:jc w:val="both"/>
        <w:rPr>
          <w:sz w:val="28"/>
          <w:szCs w:val="28"/>
        </w:rPr>
      </w:pPr>
      <w:r w:rsidRPr="00F46F64">
        <w:rPr>
          <w:sz w:val="28"/>
          <w:szCs w:val="28"/>
        </w:rPr>
        <w:t>Навигационные средства сайта должны соответствовать следующим требованиям:</w:t>
      </w:r>
    </w:p>
    <w:p w:rsidR="00323159" w:rsidRPr="00F46F64" w:rsidRDefault="00323159" w:rsidP="00323159">
      <w:pPr>
        <w:ind w:firstLine="851"/>
        <w:jc w:val="both"/>
        <w:rPr>
          <w:sz w:val="28"/>
          <w:szCs w:val="28"/>
        </w:rPr>
      </w:pPr>
      <w:r w:rsidRPr="00F46F64">
        <w:rPr>
          <w:sz w:val="28"/>
          <w:szCs w:val="28"/>
        </w:rPr>
        <w:t xml:space="preserve">а) вся размещенная на сайте информация должна быть доступна пользователям путем последовательного перехода по гиперссылкам, начиная с </w:t>
      </w:r>
      <w:r w:rsidRPr="00F46F64">
        <w:rPr>
          <w:sz w:val="28"/>
          <w:szCs w:val="28"/>
        </w:rPr>
        <w:lastRenderedPageBreak/>
        <w:t>главной страницы сайта. Количество таких переходов (по кратчайшей последовательности) должно быть не более пяти;</w:t>
      </w:r>
    </w:p>
    <w:p w:rsidR="00323159" w:rsidRPr="00F46F64" w:rsidRDefault="00323159" w:rsidP="00323159">
      <w:pPr>
        <w:ind w:firstLine="851"/>
        <w:jc w:val="both"/>
        <w:rPr>
          <w:sz w:val="28"/>
          <w:szCs w:val="28"/>
        </w:rPr>
      </w:pPr>
      <w:r w:rsidRPr="00F46F64">
        <w:rPr>
          <w:sz w:val="28"/>
          <w:szCs w:val="28"/>
        </w:rPr>
        <w:t>б) пользователю должна предоставляться наглядная информация о структуре сайта и о местонахождении отображаемой страницы в этой структуре;</w:t>
      </w:r>
    </w:p>
    <w:p w:rsidR="00323159" w:rsidRPr="00F46F64" w:rsidRDefault="00323159" w:rsidP="00323159">
      <w:pPr>
        <w:ind w:firstLine="851"/>
        <w:jc w:val="both"/>
        <w:rPr>
          <w:sz w:val="28"/>
          <w:szCs w:val="28"/>
        </w:rPr>
      </w:pPr>
      <w:r w:rsidRPr="00F46F64">
        <w:rPr>
          <w:sz w:val="28"/>
          <w:szCs w:val="28"/>
        </w:rPr>
        <w:t>в) на каждой странице сайта должны быть размещены: главное меню, явно обозначенная ссылка на главную страницу, ссылка на карту сайта, наименование органа, которому принадлежит сайт;</w:t>
      </w:r>
    </w:p>
    <w:p w:rsidR="00323159" w:rsidRPr="00F46F64" w:rsidRDefault="00323159" w:rsidP="00323159">
      <w:pPr>
        <w:ind w:firstLine="851"/>
        <w:jc w:val="both"/>
        <w:rPr>
          <w:sz w:val="28"/>
          <w:szCs w:val="28"/>
        </w:rPr>
      </w:pPr>
      <w:r w:rsidRPr="00F46F64">
        <w:rPr>
          <w:sz w:val="28"/>
          <w:szCs w:val="28"/>
        </w:rPr>
        <w:t>г) заголовки и подписи на страницах должны описывать содержание (назначение) данной страницы,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веб-обозревателя.</w:t>
      </w:r>
    </w:p>
    <w:p w:rsidR="00323159" w:rsidRDefault="00323159" w:rsidP="00323159">
      <w:pPr>
        <w:ind w:firstLine="851"/>
        <w:jc w:val="both"/>
        <w:rPr>
          <w:sz w:val="28"/>
          <w:szCs w:val="28"/>
        </w:rPr>
      </w:pPr>
    </w:p>
    <w:p w:rsidR="00323159" w:rsidRPr="00873ED8" w:rsidRDefault="00323159" w:rsidP="00323159">
      <w:pPr>
        <w:pStyle w:val="1"/>
        <w:keepLines/>
        <w:numPr>
          <w:ilvl w:val="0"/>
          <w:numId w:val="14"/>
        </w:numPr>
        <w:spacing w:before="240" w:line="360" w:lineRule="auto"/>
        <w:rPr>
          <w:sz w:val="28"/>
          <w:szCs w:val="28"/>
        </w:rPr>
      </w:pPr>
      <w:r w:rsidRPr="00873ED8">
        <w:rPr>
          <w:sz w:val="28"/>
          <w:szCs w:val="28"/>
        </w:rPr>
        <w:t>Программно-техническое обеспечение пользования сайтом</w:t>
      </w:r>
    </w:p>
    <w:p w:rsidR="00323159" w:rsidRDefault="00323159" w:rsidP="00323159">
      <w:pPr>
        <w:pStyle w:val="ac"/>
        <w:numPr>
          <w:ilvl w:val="1"/>
          <w:numId w:val="14"/>
        </w:numPr>
        <w:ind w:left="0" w:firstLine="851"/>
        <w:jc w:val="both"/>
        <w:rPr>
          <w:sz w:val="28"/>
          <w:szCs w:val="28"/>
        </w:rPr>
      </w:pPr>
      <w:r w:rsidRPr="005304A7">
        <w:rPr>
          <w:sz w:val="28"/>
          <w:szCs w:val="28"/>
        </w:rPr>
        <w:t>Отдел ЭИО определяет структуру сайта, осущест</w:t>
      </w:r>
      <w:r>
        <w:rPr>
          <w:sz w:val="28"/>
          <w:szCs w:val="28"/>
        </w:rPr>
        <w:t>вляет информационное наполнение.</w:t>
      </w:r>
    </w:p>
    <w:p w:rsidR="00323159" w:rsidRPr="00F46F64" w:rsidRDefault="00323159" w:rsidP="00323159">
      <w:pPr>
        <w:pStyle w:val="ac"/>
        <w:numPr>
          <w:ilvl w:val="1"/>
          <w:numId w:val="14"/>
        </w:numPr>
        <w:ind w:left="0" w:firstLine="851"/>
        <w:jc w:val="both"/>
        <w:rPr>
          <w:sz w:val="28"/>
          <w:szCs w:val="28"/>
        </w:rPr>
      </w:pPr>
      <w:r w:rsidRPr="00F46F64">
        <w:rPr>
          <w:sz w:val="28"/>
          <w:szCs w:val="28"/>
        </w:rPr>
        <w:t>Техническое сопровождение официального сайта, в том числе обеспечение поддержки доменного имени официального сайта; обеспечение доступности официального сайта в сети Интернет; предоставление соответствующих программно-технических средств для обеспечения функционирования и развития официального сайта и для защиты, размещенной на нем информации осуществляет</w:t>
      </w:r>
      <w:r>
        <w:rPr>
          <w:sz w:val="28"/>
          <w:szCs w:val="28"/>
        </w:rPr>
        <w:t xml:space="preserve"> отдел ЭИО Администрации района.</w:t>
      </w:r>
    </w:p>
    <w:p w:rsidR="00323159" w:rsidRDefault="00323159" w:rsidP="00323159">
      <w:pPr>
        <w:pStyle w:val="ac"/>
        <w:numPr>
          <w:ilvl w:val="1"/>
          <w:numId w:val="14"/>
        </w:numPr>
        <w:ind w:left="0" w:firstLine="851"/>
        <w:jc w:val="both"/>
        <w:rPr>
          <w:sz w:val="28"/>
          <w:szCs w:val="28"/>
        </w:rPr>
      </w:pPr>
      <w:r w:rsidRPr="0031190F">
        <w:rPr>
          <w:sz w:val="28"/>
          <w:szCs w:val="28"/>
        </w:rPr>
        <w:t xml:space="preserve">В случае возникновения технических, программных неполадок или иных проблем, влекущих невозможность доступа к официальному сайту, отдел </w:t>
      </w:r>
      <w:r>
        <w:rPr>
          <w:sz w:val="28"/>
          <w:szCs w:val="28"/>
        </w:rPr>
        <w:t>ЭИО</w:t>
      </w:r>
      <w:r w:rsidRPr="0031190F">
        <w:rPr>
          <w:sz w:val="28"/>
          <w:szCs w:val="28"/>
        </w:rPr>
        <w:t xml:space="preserve"> Администрации района разрешает их в соответствии с </w:t>
      </w:r>
      <w:r>
        <w:rPr>
          <w:sz w:val="28"/>
          <w:szCs w:val="28"/>
        </w:rPr>
        <w:t>приложением № 2 к настоящему Положению.</w:t>
      </w:r>
    </w:p>
    <w:p w:rsidR="00323159" w:rsidRDefault="00323159" w:rsidP="00323159">
      <w:pPr>
        <w:pStyle w:val="ac"/>
        <w:numPr>
          <w:ilvl w:val="1"/>
          <w:numId w:val="14"/>
        </w:numPr>
        <w:ind w:left="0" w:firstLine="851"/>
        <w:jc w:val="both"/>
        <w:rPr>
          <w:sz w:val="28"/>
          <w:szCs w:val="28"/>
        </w:rPr>
      </w:pPr>
      <w:r w:rsidRPr="0031190F">
        <w:rPr>
          <w:sz w:val="28"/>
          <w:szCs w:val="28"/>
        </w:rPr>
        <w:t xml:space="preserve">Контроль выполнения мер по защите информационных ресурсов официального сайта, внедрения и эффективности использования систем информационной безопасности осуществляет отдел </w:t>
      </w:r>
      <w:r>
        <w:rPr>
          <w:sz w:val="28"/>
          <w:szCs w:val="28"/>
        </w:rPr>
        <w:t>ЭИО Администрации района.</w:t>
      </w:r>
    </w:p>
    <w:p w:rsidR="00323159" w:rsidRDefault="00323159" w:rsidP="00323159">
      <w:pPr>
        <w:pStyle w:val="ac"/>
        <w:numPr>
          <w:ilvl w:val="1"/>
          <w:numId w:val="14"/>
        </w:numPr>
        <w:ind w:left="0" w:firstLine="851"/>
        <w:jc w:val="both"/>
        <w:rPr>
          <w:sz w:val="28"/>
          <w:szCs w:val="28"/>
        </w:rPr>
      </w:pPr>
      <w:r w:rsidRPr="0031190F">
        <w:rPr>
          <w:sz w:val="28"/>
          <w:szCs w:val="28"/>
        </w:rPr>
        <w:t xml:space="preserve">Оплата услуг по сопровождению и развитию официального сайта осуществляется из бюджета </w:t>
      </w:r>
      <w:proofErr w:type="spellStart"/>
      <w:r w:rsidRPr="0031190F">
        <w:rPr>
          <w:sz w:val="28"/>
          <w:szCs w:val="28"/>
        </w:rPr>
        <w:t>Белокалитвинского</w:t>
      </w:r>
      <w:proofErr w:type="spellEnd"/>
      <w:r w:rsidRPr="0031190F">
        <w:rPr>
          <w:sz w:val="28"/>
          <w:szCs w:val="28"/>
        </w:rPr>
        <w:t xml:space="preserve"> района.</w:t>
      </w:r>
    </w:p>
    <w:p w:rsidR="00323159" w:rsidRDefault="00323159" w:rsidP="00323159">
      <w:pPr>
        <w:pStyle w:val="ac"/>
        <w:ind w:left="851"/>
        <w:jc w:val="both"/>
        <w:rPr>
          <w:sz w:val="28"/>
          <w:szCs w:val="28"/>
        </w:rPr>
      </w:pPr>
    </w:p>
    <w:p w:rsidR="00873ED8" w:rsidRDefault="00873ED8" w:rsidP="00323159">
      <w:pPr>
        <w:pStyle w:val="ac"/>
        <w:ind w:left="851"/>
        <w:jc w:val="both"/>
        <w:rPr>
          <w:sz w:val="28"/>
          <w:szCs w:val="28"/>
        </w:rPr>
      </w:pPr>
    </w:p>
    <w:p w:rsidR="00873ED8" w:rsidRDefault="00873ED8" w:rsidP="00323159">
      <w:pPr>
        <w:pStyle w:val="ac"/>
        <w:ind w:left="851"/>
        <w:jc w:val="both"/>
        <w:rPr>
          <w:sz w:val="28"/>
          <w:szCs w:val="28"/>
        </w:rPr>
      </w:pPr>
    </w:p>
    <w:p w:rsidR="00323159" w:rsidRPr="00121D8F" w:rsidRDefault="00323159" w:rsidP="00323159">
      <w:pPr>
        <w:spacing w:line="12" w:lineRule="atLeast"/>
        <w:rPr>
          <w:sz w:val="28"/>
          <w:szCs w:val="28"/>
        </w:rPr>
      </w:pPr>
      <w:r w:rsidRPr="00121D8F">
        <w:rPr>
          <w:sz w:val="28"/>
          <w:szCs w:val="28"/>
        </w:rPr>
        <w:t>Управляющий делами</w:t>
      </w:r>
      <w:r w:rsidRPr="00121D8F">
        <w:rPr>
          <w:sz w:val="28"/>
          <w:szCs w:val="28"/>
        </w:rPr>
        <w:tab/>
      </w:r>
      <w:r w:rsidRPr="00121D8F">
        <w:rPr>
          <w:sz w:val="28"/>
          <w:szCs w:val="28"/>
        </w:rPr>
        <w:tab/>
      </w:r>
      <w:r w:rsidRPr="00121D8F">
        <w:rPr>
          <w:sz w:val="28"/>
          <w:szCs w:val="28"/>
        </w:rPr>
        <w:tab/>
      </w:r>
      <w:r w:rsidRPr="00121D8F">
        <w:rPr>
          <w:sz w:val="28"/>
          <w:szCs w:val="28"/>
        </w:rPr>
        <w:tab/>
      </w:r>
      <w:r w:rsidRPr="00121D8F">
        <w:rPr>
          <w:sz w:val="28"/>
          <w:szCs w:val="28"/>
        </w:rPr>
        <w:tab/>
      </w:r>
      <w:r w:rsidRPr="00121D8F">
        <w:rPr>
          <w:sz w:val="28"/>
          <w:szCs w:val="28"/>
        </w:rPr>
        <w:tab/>
        <w:t xml:space="preserve">          </w:t>
      </w:r>
      <w:r w:rsidRPr="00121D8F">
        <w:rPr>
          <w:sz w:val="28"/>
          <w:szCs w:val="28"/>
        </w:rPr>
        <w:tab/>
        <w:t xml:space="preserve">      Л.Г. Василенко</w:t>
      </w:r>
    </w:p>
    <w:p w:rsidR="00323159" w:rsidRPr="00121D8F" w:rsidRDefault="00323159" w:rsidP="00323159">
      <w:pPr>
        <w:spacing w:line="12" w:lineRule="atLeast"/>
        <w:rPr>
          <w:sz w:val="28"/>
          <w:szCs w:val="28"/>
        </w:rPr>
      </w:pPr>
    </w:p>
    <w:p w:rsidR="00323159" w:rsidRDefault="00323159" w:rsidP="00835273">
      <w:pPr>
        <w:rPr>
          <w:sz w:val="28"/>
          <w:szCs w:val="28"/>
        </w:rPr>
      </w:pPr>
    </w:p>
    <w:p w:rsidR="00323159" w:rsidRDefault="00323159" w:rsidP="00835273">
      <w:pPr>
        <w:rPr>
          <w:sz w:val="28"/>
          <w:szCs w:val="28"/>
        </w:rPr>
      </w:pPr>
    </w:p>
    <w:p w:rsidR="00323159" w:rsidRDefault="00323159" w:rsidP="00835273">
      <w:pPr>
        <w:rPr>
          <w:sz w:val="28"/>
          <w:szCs w:val="28"/>
        </w:rPr>
        <w:sectPr w:rsidR="00323159" w:rsidSect="00DA368D">
          <w:headerReference w:type="first" r:id="rId15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323159" w:rsidRPr="008C3585" w:rsidRDefault="00323159" w:rsidP="00323159">
      <w:pPr>
        <w:ind w:firstLine="851"/>
        <w:jc w:val="right"/>
        <w:rPr>
          <w:sz w:val="28"/>
          <w:szCs w:val="28"/>
        </w:rPr>
      </w:pPr>
      <w:r w:rsidRPr="008C3585">
        <w:rPr>
          <w:sz w:val="28"/>
          <w:szCs w:val="28"/>
        </w:rPr>
        <w:lastRenderedPageBreak/>
        <w:t>Приложение № 1</w:t>
      </w:r>
    </w:p>
    <w:p w:rsidR="00323159" w:rsidRPr="008C3585" w:rsidRDefault="00323159" w:rsidP="00323159">
      <w:pPr>
        <w:ind w:firstLine="851"/>
        <w:jc w:val="right"/>
        <w:rPr>
          <w:sz w:val="28"/>
          <w:szCs w:val="28"/>
        </w:rPr>
      </w:pPr>
      <w:r w:rsidRPr="008C3585">
        <w:rPr>
          <w:sz w:val="28"/>
          <w:szCs w:val="28"/>
        </w:rPr>
        <w:t xml:space="preserve">к Положению об официальном сайте </w:t>
      </w:r>
    </w:p>
    <w:p w:rsidR="00323159" w:rsidRDefault="00323159" w:rsidP="00323159">
      <w:pPr>
        <w:ind w:firstLine="851"/>
        <w:jc w:val="right"/>
        <w:rPr>
          <w:sz w:val="28"/>
          <w:szCs w:val="28"/>
        </w:rPr>
      </w:pPr>
      <w:r w:rsidRPr="008C3585">
        <w:rPr>
          <w:sz w:val="28"/>
          <w:szCs w:val="28"/>
        </w:rPr>
        <w:t xml:space="preserve">Администрации </w:t>
      </w:r>
      <w:proofErr w:type="spellStart"/>
      <w:r w:rsidRPr="008C3585">
        <w:rPr>
          <w:sz w:val="28"/>
          <w:szCs w:val="28"/>
        </w:rPr>
        <w:t>Белокалитвинского</w:t>
      </w:r>
      <w:proofErr w:type="spellEnd"/>
      <w:r w:rsidRPr="008C3585">
        <w:rPr>
          <w:sz w:val="28"/>
          <w:szCs w:val="28"/>
        </w:rPr>
        <w:t xml:space="preserve"> района</w:t>
      </w:r>
    </w:p>
    <w:p w:rsidR="00323159" w:rsidRDefault="00323159" w:rsidP="00323159">
      <w:pPr>
        <w:ind w:firstLine="851"/>
        <w:jc w:val="right"/>
        <w:rPr>
          <w:sz w:val="28"/>
          <w:szCs w:val="28"/>
        </w:rPr>
      </w:pPr>
    </w:p>
    <w:p w:rsidR="00323159" w:rsidRPr="00873ED8" w:rsidRDefault="00323159" w:rsidP="00323159">
      <w:pPr>
        <w:pStyle w:val="1"/>
        <w:rPr>
          <w:sz w:val="28"/>
          <w:szCs w:val="28"/>
        </w:rPr>
      </w:pPr>
      <w:r w:rsidRPr="00873ED8">
        <w:rPr>
          <w:sz w:val="28"/>
          <w:szCs w:val="28"/>
        </w:rPr>
        <w:t>ПЕРЕЧЕНЬ</w:t>
      </w:r>
      <w:r w:rsidRPr="00873ED8">
        <w:rPr>
          <w:sz w:val="28"/>
          <w:szCs w:val="28"/>
        </w:rPr>
        <w:br/>
        <w:t xml:space="preserve">информации о деятельности органа местного самоуправления, отраслевых (функциональных) органах и подведомственных учреждениях Администрации </w:t>
      </w:r>
      <w:proofErr w:type="spellStart"/>
      <w:r w:rsidRPr="00873ED8">
        <w:rPr>
          <w:sz w:val="28"/>
          <w:szCs w:val="28"/>
        </w:rPr>
        <w:t>Белокалитвинского</w:t>
      </w:r>
      <w:proofErr w:type="spellEnd"/>
      <w:r w:rsidRPr="00873ED8">
        <w:rPr>
          <w:sz w:val="28"/>
          <w:szCs w:val="28"/>
        </w:rPr>
        <w:t xml:space="preserve"> района, размещаемой в информационно-коммуникационной сети «Интернет»</w:t>
      </w:r>
    </w:p>
    <w:p w:rsidR="00323159" w:rsidRDefault="00323159" w:rsidP="00323159"/>
    <w:tbl>
      <w:tblPr>
        <w:tblStyle w:val="af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4423"/>
        <w:gridCol w:w="4111"/>
        <w:gridCol w:w="4111"/>
        <w:gridCol w:w="1672"/>
      </w:tblGrid>
      <w:tr w:rsidR="00323159" w:rsidRPr="00873ED8" w:rsidTr="00862E18">
        <w:trPr>
          <w:trHeight w:val="982"/>
        </w:trPr>
        <w:tc>
          <w:tcPr>
            <w:tcW w:w="817" w:type="dxa"/>
          </w:tcPr>
          <w:p w:rsidR="00323159" w:rsidRPr="00873ED8" w:rsidRDefault="00323159" w:rsidP="00862E1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ED8">
              <w:rPr>
                <w:rStyle w:val="20"/>
                <w:rFonts w:ascii="Times New Roman" w:eastAsiaTheme="majorEastAsia" w:hAnsi="Times New Roman" w:cs="Times New Roman"/>
                <w:sz w:val="24"/>
                <w:szCs w:val="24"/>
              </w:rPr>
              <w:t>№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Style w:val="20"/>
                <w:rFonts w:ascii="Times New Roman" w:eastAsiaTheme="minorHAnsi" w:hAnsi="Times New Roman" w:cs="Times New Roman"/>
              </w:rPr>
              <w:t>п/п</w:t>
            </w:r>
          </w:p>
        </w:tc>
        <w:tc>
          <w:tcPr>
            <w:tcW w:w="4423" w:type="dxa"/>
          </w:tcPr>
          <w:p w:rsidR="00323159" w:rsidRPr="00873ED8" w:rsidRDefault="00323159" w:rsidP="00862E18">
            <w:pPr>
              <w:jc w:val="center"/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Информация об органе местного самоуправления, отраслевых (функциональных) органах, подведомственных учреждениях, их деятельности, задачах и функциях.</w:t>
            </w:r>
          </w:p>
          <w:p w:rsidR="00323159" w:rsidRPr="00873ED8" w:rsidRDefault="00323159" w:rsidP="00862E18">
            <w:pPr>
              <w:jc w:val="center"/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Наименование разделов, подразделов сайта.</w:t>
            </w:r>
          </w:p>
        </w:tc>
        <w:tc>
          <w:tcPr>
            <w:tcW w:w="4111" w:type="dxa"/>
          </w:tcPr>
          <w:p w:rsidR="00323159" w:rsidRPr="00873ED8" w:rsidRDefault="00323159" w:rsidP="00862E18">
            <w:pPr>
              <w:jc w:val="center"/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Ответственный за предоставление и актуализацию информации</w:t>
            </w:r>
          </w:p>
        </w:tc>
        <w:tc>
          <w:tcPr>
            <w:tcW w:w="4111" w:type="dxa"/>
          </w:tcPr>
          <w:p w:rsidR="00323159" w:rsidRPr="00873ED8" w:rsidRDefault="00323159" w:rsidP="00862E18">
            <w:pPr>
              <w:jc w:val="center"/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Периодичность </w:t>
            </w:r>
          </w:p>
          <w:p w:rsidR="00323159" w:rsidRPr="00873ED8" w:rsidRDefault="00323159" w:rsidP="00862E18">
            <w:pPr>
              <w:jc w:val="center"/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размещения</w:t>
            </w:r>
          </w:p>
          <w:p w:rsidR="00323159" w:rsidRPr="00873ED8" w:rsidRDefault="00323159" w:rsidP="00862E18">
            <w:pPr>
              <w:jc w:val="center"/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(срок обновления)</w:t>
            </w:r>
          </w:p>
        </w:tc>
        <w:tc>
          <w:tcPr>
            <w:tcW w:w="1672" w:type="dxa"/>
          </w:tcPr>
          <w:p w:rsidR="00323159" w:rsidRPr="00873ED8" w:rsidRDefault="00323159" w:rsidP="00862E18">
            <w:pPr>
              <w:jc w:val="center"/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Ответственный за размещение предоставленной информации, сроки размещения (обновления)</w:t>
            </w:r>
          </w:p>
        </w:tc>
      </w:tr>
    </w:tbl>
    <w:p w:rsidR="00323159" w:rsidRPr="00873ED8" w:rsidRDefault="00323159" w:rsidP="00323159">
      <w:pPr>
        <w:spacing w:line="24" w:lineRule="auto"/>
      </w:pPr>
    </w:p>
    <w:tbl>
      <w:tblPr>
        <w:tblStyle w:val="af"/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4429"/>
        <w:gridCol w:w="4112"/>
        <w:gridCol w:w="4110"/>
        <w:gridCol w:w="1673"/>
      </w:tblGrid>
      <w:tr w:rsidR="00323159" w:rsidRPr="00873ED8" w:rsidTr="00862E18">
        <w:trPr>
          <w:tblHeader/>
        </w:trPr>
        <w:tc>
          <w:tcPr>
            <w:tcW w:w="815" w:type="dxa"/>
          </w:tcPr>
          <w:p w:rsidR="00323159" w:rsidRPr="00873ED8" w:rsidRDefault="00323159" w:rsidP="00862E18">
            <w:pPr>
              <w:jc w:val="center"/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9" w:type="dxa"/>
          </w:tcPr>
          <w:p w:rsidR="00323159" w:rsidRPr="00873ED8" w:rsidRDefault="00323159" w:rsidP="00862E18">
            <w:pPr>
              <w:jc w:val="center"/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jc w:val="center"/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jc w:val="center"/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jc w:val="center"/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5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0"/>
                <w:numId w:val="17"/>
              </w:numPr>
              <w:tabs>
                <w:tab w:val="left" w:pos="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Раздел «Администрация» (полномочия, задачи и функции), в том числе: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Юридический отдел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 «Глава Администрации»</w:t>
            </w:r>
          </w:p>
        </w:tc>
        <w:tc>
          <w:tcPr>
            <w:tcW w:w="4112" w:type="dxa"/>
            <w:vMerge w:val="restart"/>
            <w:vAlign w:val="center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Контрольно-организационная служба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2"/>
                <w:numId w:val="17"/>
              </w:numPr>
              <w:tabs>
                <w:tab w:val="left" w:pos="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Выступления и обращения главы Администрации района на проводимых мероприятиях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Подраздел «Заместители главы» 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Общий отдел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«Структура Администрации»</w:t>
            </w:r>
          </w:p>
        </w:tc>
        <w:tc>
          <w:tcPr>
            <w:tcW w:w="4112" w:type="dxa"/>
            <w:vMerge w:val="restart"/>
            <w:vAlign w:val="center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Общий отдел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«Телефонный справочник»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не позднее 2 рабочих дней после фактического изменения сведений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«Структурные подразделения» </w:t>
            </w:r>
            <w:r w:rsidRPr="00873ED8">
              <w:rPr>
                <w:rStyle w:val="20"/>
                <w:rFonts w:ascii="Times New Roman" w:eastAsia="Courier New" w:hAnsi="Times New Roman" w:cs="Times New Roman"/>
              </w:rPr>
              <w:t>(сведения о подразделениях, руководителях, сотрудниках, Положениях (функциях, задачах), почтовых адресах, адресах электронной почты, номерах телефонов, НПА, информации для граждан)</w:t>
            </w:r>
            <w:r w:rsidRPr="00873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2" w:type="dxa"/>
          </w:tcPr>
          <w:p w:rsid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Структурные подразделения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  <w:p w:rsidR="00873ED8" w:rsidRPr="00873ED8" w:rsidRDefault="00873ED8" w:rsidP="00873ED8">
            <w:pPr>
              <w:rPr>
                <w:rFonts w:ascii="Times New Roman" w:hAnsi="Times New Roman" w:cs="Times New Roman"/>
              </w:rPr>
            </w:pPr>
          </w:p>
          <w:p w:rsidR="00873ED8" w:rsidRPr="00873ED8" w:rsidRDefault="00873ED8" w:rsidP="00873ED8">
            <w:pPr>
              <w:rPr>
                <w:rFonts w:ascii="Times New Roman" w:hAnsi="Times New Roman" w:cs="Times New Roman"/>
              </w:rPr>
            </w:pPr>
          </w:p>
          <w:p w:rsidR="00873ED8" w:rsidRPr="00873ED8" w:rsidRDefault="00873ED8" w:rsidP="00873ED8">
            <w:pPr>
              <w:rPr>
                <w:rFonts w:ascii="Times New Roman" w:hAnsi="Times New Roman" w:cs="Times New Roman"/>
              </w:rPr>
            </w:pPr>
          </w:p>
          <w:p w:rsidR="00873ED8" w:rsidRDefault="00873ED8" w:rsidP="00873ED8">
            <w:pPr>
              <w:rPr>
                <w:rFonts w:ascii="Times New Roman" w:hAnsi="Times New Roman" w:cs="Times New Roman"/>
              </w:rPr>
            </w:pPr>
          </w:p>
          <w:p w:rsidR="00323159" w:rsidRPr="00873ED8" w:rsidRDefault="00873ED8" w:rsidP="00873ED8">
            <w:pPr>
              <w:tabs>
                <w:tab w:val="left" w:pos="30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«Отраслевые отделы» </w:t>
            </w:r>
            <w:r w:rsidRPr="00873ED8">
              <w:rPr>
                <w:rStyle w:val="20"/>
                <w:rFonts w:ascii="Times New Roman" w:eastAsia="Courier New" w:hAnsi="Times New Roman" w:cs="Times New Roman"/>
              </w:rPr>
              <w:t>(сведения о подразделениях, руководителях, сотрудниках, Положениях (функциях, задачах), почтовых адресах, адресах электронной почты, номерах телефонов, НПА, информации для граждан)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Style w:val="20"/>
                <w:rFonts w:ascii="Times New Roman" w:eastAsia="Courier New" w:hAnsi="Times New Roman" w:cs="Times New Roman"/>
              </w:rPr>
              <w:t xml:space="preserve">Отраслевые (функциональные) органы </w:t>
            </w:r>
            <w:r w:rsidRPr="00873ED8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«Кадровый состав»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Общий отдел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Подраздел «Административные регламенты» 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«Противодействие коррупции», в том числе: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Сектор по противодействию коррупции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2"/>
                <w:numId w:val="17"/>
              </w:numPr>
              <w:tabs>
                <w:tab w:val="left" w:pos="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Нормативные правовые и иные акты в сфере противодействия коррупции</w:t>
            </w:r>
          </w:p>
        </w:tc>
        <w:tc>
          <w:tcPr>
            <w:tcW w:w="4112" w:type="dxa"/>
            <w:vMerge w:val="restart"/>
            <w:vAlign w:val="center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Сектор по противодействию коррупции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2"/>
                <w:numId w:val="17"/>
              </w:numPr>
              <w:tabs>
                <w:tab w:val="left" w:pos="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Формы документов, связанных с противодействием коррупции (для заполнения)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реже 1 раза в год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2"/>
                <w:numId w:val="17"/>
              </w:numPr>
              <w:tabs>
                <w:tab w:val="left" w:pos="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Сведения о доходах, расходах, об имуществе и обязательствах имущественного характера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2"/>
                <w:numId w:val="17"/>
              </w:numPr>
              <w:tabs>
                <w:tab w:val="left" w:pos="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Антикоррупционная экспертиза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Отраслевые (функциональные) органы и структурные подразделения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в день направления в установленном порядке на согласование (визирование) должностным лицам Администрации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Подраздел «Информационные системы» </w:t>
            </w:r>
          </w:p>
        </w:tc>
        <w:tc>
          <w:tcPr>
            <w:tcW w:w="4112" w:type="dxa"/>
            <w:vMerge w:val="restart"/>
            <w:vAlign w:val="center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Отдел электронно-информационного обеспечения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«О персональных данных»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Подраздел «Социальное партнерство» 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Сектор по социальным вопросам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«Бесплатная Юридическая помощь»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Юридический отдел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«Комиссии»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Руководители отраслевых (функциональных) органов и структурных подразделений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2 рабочих дней после внесения изменений в нормативные правовые акты или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0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Раздел «О районе», в том числе: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«История»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Архивная служба Администрации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«Символика района»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Общий отдел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«Карта района»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архитектуры Администрации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«Стратегии развития района»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«Культура района»</w:t>
            </w:r>
          </w:p>
        </w:tc>
        <w:tc>
          <w:tcPr>
            <w:tcW w:w="4112" w:type="dxa"/>
            <w:shd w:val="clear" w:color="auto" w:fill="FFFFFF" w:themeFill="background1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Отдел культуры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«Образование района»</w:t>
            </w:r>
          </w:p>
        </w:tc>
        <w:tc>
          <w:tcPr>
            <w:tcW w:w="4112" w:type="dxa"/>
            <w:shd w:val="clear" w:color="auto" w:fill="FFFFFF" w:themeFill="background1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Отдел образования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«Здравоохранение района»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МБУЗ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 «Центральная районная больница»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«Спорт, молодежная политика и социальная активность»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Служба по физической культуре, спорту и делам молодёжи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«Казачество»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Сектор по взаимодействию с административными органами, казачеством и общественными объединениями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</w:t>
            </w:r>
            <w:proofErr w:type="spellStart"/>
            <w:r w:rsidRPr="00873ED8">
              <w:rPr>
                <w:rFonts w:ascii="Times New Roman" w:hAnsi="Times New Roman" w:cs="Times New Roman"/>
              </w:rPr>
              <w:t>Госуслуги</w:t>
            </w:r>
            <w:proofErr w:type="spellEnd"/>
            <w:r w:rsidRPr="00873E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Подраздел «Учрежденные СМИ» </w:t>
            </w:r>
            <w:r w:rsidRPr="00873ED8">
              <w:rPr>
                <w:rStyle w:val="20"/>
                <w:rFonts w:ascii="Times New Roman" w:eastAsia="Courier New" w:hAnsi="Times New Roman" w:cs="Times New Roman"/>
              </w:rPr>
              <w:t>(сведения об учреждениях, деятельности, руководителях, почтовых адресах, адресах электронной почты, номерах телефонов справочных служб)</w:t>
            </w:r>
          </w:p>
        </w:tc>
        <w:tc>
          <w:tcPr>
            <w:tcW w:w="4112" w:type="dxa"/>
            <w:vMerge w:val="restart"/>
            <w:vAlign w:val="center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Контрольно-организационная служба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«СМИ города и района»</w:t>
            </w:r>
          </w:p>
        </w:tc>
        <w:tc>
          <w:tcPr>
            <w:tcW w:w="4112" w:type="dxa"/>
            <w:vMerge/>
            <w:tcBorders>
              <w:bottom w:val="single" w:sz="4" w:space="0" w:color="auto"/>
            </w:tcBorders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«Война – «Страницы истории»»</w:t>
            </w:r>
          </w:p>
        </w:tc>
        <w:tc>
          <w:tcPr>
            <w:tcW w:w="4112" w:type="dxa"/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Архивная служба Администрации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«Открытые данные»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архитектуры Администрации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реже 1 раза в квартал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«Межнациональные отношения»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Сектор по взаимодействию с административными органами, казачеством и общественными объединениями Администрации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Карта сайта 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Отдел электронно-информационного обеспечения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rPr>
          <w:trHeight w:val="343"/>
        </w:trPr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0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Раздел «Экономика», в том числе: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«Сельское хозяйство»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«Финансовая сфера»</w:t>
            </w:r>
          </w:p>
        </w:tc>
        <w:tc>
          <w:tcPr>
            <w:tcW w:w="4112" w:type="dxa"/>
            <w:vMerge w:val="restart"/>
            <w:vAlign w:val="center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Отдел экономики, малого бизнеса, инвестиций и местного самоуправления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Подраздел «Малый и средний бизнес»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Подраздел «Потребительский рынок»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Подраздел «Инвестиции»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Подраздел «Туризм»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Подраздел «Социально-экономическое положение района»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1 раз в квартал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Подраздел «Налоги»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«Развитие конкуренции»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«Муниципальные закупки»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Служба муниципальных закупок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в соответствии с федеральным законодательством о контрактной системе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«Промышленность»</w:t>
            </w:r>
          </w:p>
        </w:tc>
        <w:tc>
          <w:tcPr>
            <w:tcW w:w="4112" w:type="dxa"/>
            <w:vMerge w:val="restart"/>
            <w:vAlign w:val="center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«Строительство»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«Транспорт»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«Связь»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Подраздел «Обеспечение жильем»</w:t>
            </w:r>
          </w:p>
        </w:tc>
        <w:tc>
          <w:tcPr>
            <w:tcW w:w="4112" w:type="dxa"/>
            <w:vMerge w:val="restart"/>
            <w:vAlign w:val="center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 xml:space="preserve">Служба реализации жилищных программ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  <w:sz w:val="23"/>
                <w:szCs w:val="23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«Переселение граждан»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Подраздел «ЖКХ»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 xml:space="preserve">Отдел жилищно-коммунального хозяйства Администрации </w:t>
            </w:r>
            <w:proofErr w:type="spellStart"/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  <w:sz w:val="23"/>
                <w:szCs w:val="23"/>
              </w:rPr>
              <w:t xml:space="preserve"> района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3ED8">
              <w:rPr>
                <w:rFonts w:ascii="Times New Roman" w:hAnsi="Times New Roman" w:cs="Times New Roman"/>
                <w:sz w:val="23"/>
                <w:szCs w:val="23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«Охрана труда»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Сектор по социальным вопросам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не позднее 5 рабочих дней после фактического изменения сведений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«Бюджет для граждан»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Финансовое управление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информация за 1 квартал,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полугодие,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9 месяцев, </w:t>
            </w:r>
          </w:p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информация за год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0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Раздел «Организации», в том числе: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Style w:val="20"/>
                <w:rFonts w:ascii="Times New Roman" w:eastAsiaTheme="majorEastAsia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Отраслевые (функциональные) органы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 и </w:t>
            </w:r>
            <w:r w:rsidRPr="00873ED8">
              <w:rPr>
                <w:rStyle w:val="20"/>
                <w:rFonts w:ascii="Times New Roman" w:eastAsiaTheme="majorEastAsia" w:hAnsi="Times New Roman" w:cs="Times New Roman"/>
              </w:rPr>
              <w:t>территориальные органы (ПФР, ФНС, городская Прокуратура, МВД, военный комиссариат)</w:t>
            </w:r>
          </w:p>
          <w:p w:rsidR="00323159" w:rsidRPr="00873ED8" w:rsidRDefault="00323159" w:rsidP="00862E18">
            <w:pPr>
              <w:rPr>
                <w:rFonts w:ascii="Times New Roman" w:eastAsiaTheme="majorEastAsia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 мере необходимости, но реже 1 раза в год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0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Раздел «Обращения граждан», в том числе:</w:t>
            </w:r>
          </w:p>
        </w:tc>
        <w:tc>
          <w:tcPr>
            <w:tcW w:w="4112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«Порядок и время приема»</w:t>
            </w:r>
          </w:p>
        </w:tc>
        <w:tc>
          <w:tcPr>
            <w:tcW w:w="4112" w:type="dxa"/>
            <w:vMerge w:val="restart"/>
            <w:vAlign w:val="center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 xml:space="preserve">Общий отдел Администрации </w:t>
            </w:r>
            <w:proofErr w:type="spellStart"/>
            <w:r w:rsidRPr="00873ED8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873ED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  <w:bCs/>
              </w:rPr>
              <w:t>ежемесячно до начала действия графика приема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«Порядок приема обращений»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  <w:bCs/>
              </w:rPr>
              <w:t>поддерживается в актуальном состоянии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«Порядок обжалования»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  <w:bCs/>
              </w:rPr>
              <w:t>поддерживается в актуальном состоянии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«Обзоры обращений»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  <w:bCs/>
              </w:rPr>
              <w:t>1 раз в квартал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  <w:tr w:rsidR="00323159" w:rsidRPr="00873ED8" w:rsidTr="00862E18">
        <w:tc>
          <w:tcPr>
            <w:tcW w:w="815" w:type="dxa"/>
          </w:tcPr>
          <w:p w:rsidR="00323159" w:rsidRPr="00873ED8" w:rsidRDefault="00323159" w:rsidP="00323159">
            <w:pPr>
              <w:pStyle w:val="ac"/>
              <w:numPr>
                <w:ilvl w:val="1"/>
                <w:numId w:val="17"/>
              </w:num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Подраздел «Информация о ходе рассмотрения»</w:t>
            </w:r>
          </w:p>
        </w:tc>
        <w:tc>
          <w:tcPr>
            <w:tcW w:w="4112" w:type="dxa"/>
            <w:vMerge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  <w:bCs/>
              </w:rPr>
            </w:pPr>
            <w:r w:rsidRPr="00873ED8">
              <w:rPr>
                <w:rFonts w:ascii="Times New Roman" w:hAnsi="Times New Roman" w:cs="Times New Roman"/>
                <w:bCs/>
              </w:rPr>
              <w:t>поддерживается в актуальном состоянии</w:t>
            </w:r>
          </w:p>
        </w:tc>
        <w:tc>
          <w:tcPr>
            <w:tcW w:w="1673" w:type="dxa"/>
          </w:tcPr>
          <w:p w:rsidR="00323159" w:rsidRPr="00873ED8" w:rsidRDefault="00323159" w:rsidP="00862E18">
            <w:pPr>
              <w:rPr>
                <w:rFonts w:ascii="Times New Roman" w:hAnsi="Times New Roman" w:cs="Times New Roman"/>
              </w:rPr>
            </w:pPr>
            <w:r w:rsidRPr="00873ED8">
              <w:rPr>
                <w:rFonts w:ascii="Times New Roman" w:hAnsi="Times New Roman" w:cs="Times New Roman"/>
              </w:rPr>
              <w:t>Отдел ЭИО</w:t>
            </w:r>
          </w:p>
        </w:tc>
      </w:tr>
    </w:tbl>
    <w:p w:rsidR="00323159" w:rsidRPr="00873ED8" w:rsidRDefault="00323159" w:rsidP="00835273">
      <w:pPr>
        <w:rPr>
          <w:sz w:val="28"/>
          <w:szCs w:val="28"/>
        </w:rPr>
        <w:sectPr w:rsidR="00323159" w:rsidRPr="00873ED8" w:rsidSect="00323159"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p w:rsidR="00323159" w:rsidRPr="008C3585" w:rsidRDefault="00323159" w:rsidP="00323159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323159" w:rsidRPr="008C3585" w:rsidRDefault="00323159" w:rsidP="00323159">
      <w:pPr>
        <w:ind w:firstLine="851"/>
        <w:jc w:val="right"/>
        <w:rPr>
          <w:sz w:val="28"/>
          <w:szCs w:val="28"/>
        </w:rPr>
      </w:pPr>
      <w:r w:rsidRPr="008C3585">
        <w:rPr>
          <w:sz w:val="28"/>
          <w:szCs w:val="28"/>
        </w:rPr>
        <w:t xml:space="preserve">к Положению об официальном сайте </w:t>
      </w:r>
    </w:p>
    <w:p w:rsidR="00323159" w:rsidRDefault="00323159" w:rsidP="00323159">
      <w:pPr>
        <w:ind w:firstLine="851"/>
        <w:jc w:val="right"/>
        <w:rPr>
          <w:sz w:val="28"/>
          <w:szCs w:val="28"/>
        </w:rPr>
      </w:pPr>
      <w:r w:rsidRPr="008C3585">
        <w:rPr>
          <w:sz w:val="28"/>
          <w:szCs w:val="28"/>
        </w:rPr>
        <w:t xml:space="preserve">Администрации </w:t>
      </w:r>
      <w:proofErr w:type="spellStart"/>
      <w:r w:rsidRPr="008C3585">
        <w:rPr>
          <w:sz w:val="28"/>
          <w:szCs w:val="28"/>
        </w:rPr>
        <w:t>Белокалитвинского</w:t>
      </w:r>
      <w:proofErr w:type="spellEnd"/>
      <w:r w:rsidRPr="008C3585">
        <w:rPr>
          <w:sz w:val="28"/>
          <w:szCs w:val="28"/>
        </w:rPr>
        <w:t xml:space="preserve"> района</w:t>
      </w:r>
    </w:p>
    <w:p w:rsidR="00323159" w:rsidRDefault="00323159" w:rsidP="00323159">
      <w:pPr>
        <w:ind w:firstLine="851"/>
        <w:jc w:val="right"/>
        <w:rPr>
          <w:sz w:val="28"/>
          <w:szCs w:val="28"/>
        </w:rPr>
      </w:pPr>
    </w:p>
    <w:p w:rsidR="00323159" w:rsidRPr="00873ED8" w:rsidRDefault="00323159" w:rsidP="00323159">
      <w:pPr>
        <w:pStyle w:val="1"/>
        <w:tabs>
          <w:tab w:val="left" w:pos="0"/>
        </w:tabs>
        <w:rPr>
          <w:sz w:val="28"/>
          <w:szCs w:val="28"/>
        </w:rPr>
      </w:pPr>
      <w:r w:rsidRPr="00873ED8">
        <w:rPr>
          <w:sz w:val="28"/>
          <w:szCs w:val="28"/>
        </w:rPr>
        <w:t>РЕГЛАМЕНТ</w:t>
      </w:r>
      <w:r w:rsidRPr="00873ED8">
        <w:rPr>
          <w:sz w:val="28"/>
          <w:szCs w:val="28"/>
        </w:rPr>
        <w:br/>
        <w:t xml:space="preserve">ведения официального сайта Администрации </w:t>
      </w:r>
      <w:proofErr w:type="spellStart"/>
      <w:r w:rsidRPr="00873ED8">
        <w:rPr>
          <w:sz w:val="28"/>
          <w:szCs w:val="28"/>
        </w:rPr>
        <w:t>Белокалитвинского</w:t>
      </w:r>
      <w:proofErr w:type="spellEnd"/>
      <w:r w:rsidRPr="00873ED8">
        <w:rPr>
          <w:sz w:val="28"/>
          <w:szCs w:val="28"/>
        </w:rPr>
        <w:t xml:space="preserve"> района</w:t>
      </w:r>
    </w:p>
    <w:p w:rsidR="00323159" w:rsidRPr="00DB0E07" w:rsidRDefault="00323159" w:rsidP="00323159"/>
    <w:p w:rsidR="00323159" w:rsidRPr="00C363CA" w:rsidRDefault="00323159" w:rsidP="00323159"/>
    <w:p w:rsidR="00323159" w:rsidRDefault="00323159" w:rsidP="00873ED8">
      <w:pPr>
        <w:pStyle w:val="2"/>
        <w:keepLines/>
        <w:numPr>
          <w:ilvl w:val="0"/>
          <w:numId w:val="18"/>
        </w:numPr>
        <w:spacing w:before="40"/>
        <w:ind w:left="0" w:firstLine="0"/>
        <w:jc w:val="center"/>
        <w:rPr>
          <w:b w:val="0"/>
        </w:rPr>
      </w:pPr>
      <w:r w:rsidRPr="00873ED8">
        <w:rPr>
          <w:b w:val="0"/>
        </w:rPr>
        <w:t>Порядок предоставления и размещения информации на официальном сайте</w:t>
      </w:r>
    </w:p>
    <w:p w:rsidR="00873ED8" w:rsidRPr="00873ED8" w:rsidRDefault="00873ED8" w:rsidP="00873ED8"/>
    <w:p w:rsidR="00323159" w:rsidRDefault="00323159" w:rsidP="00323159">
      <w:pPr>
        <w:pStyle w:val="ac"/>
        <w:numPr>
          <w:ilvl w:val="1"/>
          <w:numId w:val="18"/>
        </w:numPr>
        <w:ind w:left="0" w:firstLine="851"/>
        <w:jc w:val="both"/>
        <w:rPr>
          <w:sz w:val="28"/>
          <w:szCs w:val="28"/>
        </w:rPr>
      </w:pPr>
      <w:r w:rsidRPr="007B0599">
        <w:rPr>
          <w:sz w:val="28"/>
          <w:szCs w:val="28"/>
        </w:rPr>
        <w:t>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устанавливаются федеральными законами.</w:t>
      </w:r>
    </w:p>
    <w:p w:rsidR="00323159" w:rsidRDefault="00323159" w:rsidP="00323159">
      <w:pPr>
        <w:pStyle w:val="ac"/>
        <w:numPr>
          <w:ilvl w:val="1"/>
          <w:numId w:val="1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Pr="007B0599">
        <w:rPr>
          <w:sz w:val="28"/>
          <w:szCs w:val="28"/>
        </w:rPr>
        <w:t xml:space="preserve"> электронно-информационного обеспечения Администрации </w:t>
      </w:r>
      <w:proofErr w:type="spellStart"/>
      <w:r w:rsidRPr="007B0599">
        <w:rPr>
          <w:sz w:val="28"/>
          <w:szCs w:val="28"/>
        </w:rPr>
        <w:t>Белокалитвинского</w:t>
      </w:r>
      <w:proofErr w:type="spellEnd"/>
      <w:r w:rsidRPr="007B0599">
        <w:rPr>
          <w:sz w:val="28"/>
          <w:szCs w:val="28"/>
        </w:rPr>
        <w:t xml:space="preserve"> района (далее – отдел ЭИО) контролирует деятельность по обеспечению сохранности информации, предупреждению и пресечению попыток ее уничтожения, несанкционированного изменения и копирования, а также нарушения штатного режима обработки информации, включая технологическое взаимодействие с другими информационными системами.</w:t>
      </w:r>
    </w:p>
    <w:p w:rsidR="00323159" w:rsidRDefault="00323159" w:rsidP="00323159">
      <w:pPr>
        <w:pStyle w:val="ac"/>
        <w:numPr>
          <w:ilvl w:val="1"/>
          <w:numId w:val="18"/>
        </w:numPr>
        <w:ind w:left="0" w:firstLine="851"/>
        <w:jc w:val="both"/>
        <w:rPr>
          <w:sz w:val="28"/>
          <w:szCs w:val="28"/>
        </w:rPr>
      </w:pPr>
      <w:r w:rsidRPr="007B0599">
        <w:rPr>
          <w:sz w:val="28"/>
          <w:szCs w:val="28"/>
        </w:rPr>
        <w:t xml:space="preserve">Ответственность за идентичность электронной версии документа несет руководитель </w:t>
      </w:r>
      <w:r>
        <w:rPr>
          <w:sz w:val="28"/>
          <w:szCs w:val="28"/>
        </w:rPr>
        <w:t>отраслевого (функционального) органа или структурного</w:t>
      </w:r>
      <w:r w:rsidRPr="004E1055">
        <w:rPr>
          <w:sz w:val="28"/>
          <w:szCs w:val="28"/>
        </w:rPr>
        <w:t xml:space="preserve"> подразделения Администрации </w:t>
      </w:r>
      <w:proofErr w:type="spellStart"/>
      <w:r w:rsidRPr="004E1055">
        <w:rPr>
          <w:sz w:val="28"/>
          <w:szCs w:val="28"/>
        </w:rPr>
        <w:t>Белокалитвинского</w:t>
      </w:r>
      <w:proofErr w:type="spellEnd"/>
      <w:r w:rsidRPr="004E1055">
        <w:rPr>
          <w:sz w:val="28"/>
          <w:szCs w:val="28"/>
        </w:rPr>
        <w:t xml:space="preserve"> района</w:t>
      </w:r>
      <w:r w:rsidRPr="007B0599">
        <w:rPr>
          <w:sz w:val="28"/>
          <w:szCs w:val="28"/>
        </w:rPr>
        <w:t>, запросившего размещение информации на официальном сайте.</w:t>
      </w:r>
    </w:p>
    <w:p w:rsidR="00323159" w:rsidRDefault="00323159" w:rsidP="00323159">
      <w:pPr>
        <w:pStyle w:val="ac"/>
        <w:numPr>
          <w:ilvl w:val="1"/>
          <w:numId w:val="18"/>
        </w:numPr>
        <w:ind w:left="0" w:firstLine="851"/>
        <w:jc w:val="both"/>
        <w:rPr>
          <w:sz w:val="28"/>
          <w:szCs w:val="28"/>
        </w:rPr>
      </w:pPr>
      <w:r w:rsidRPr="007B0599">
        <w:rPr>
          <w:sz w:val="28"/>
          <w:szCs w:val="28"/>
        </w:rPr>
        <w:t>В случае принятия решения об удалении информации с официального сайта в сопроводительное письмо включается причина удаления, точное описание, позволяющее однозначно идентифицировать, о какой информации идет речь.</w:t>
      </w:r>
      <w:r>
        <w:rPr>
          <w:sz w:val="28"/>
          <w:szCs w:val="28"/>
        </w:rPr>
        <w:t xml:space="preserve"> </w:t>
      </w:r>
    </w:p>
    <w:p w:rsidR="00323159" w:rsidRPr="007B0599" w:rsidRDefault="00323159" w:rsidP="00323159">
      <w:pPr>
        <w:pStyle w:val="ac"/>
        <w:numPr>
          <w:ilvl w:val="1"/>
          <w:numId w:val="18"/>
        </w:numPr>
        <w:ind w:left="0" w:firstLine="851"/>
        <w:jc w:val="both"/>
        <w:rPr>
          <w:sz w:val="28"/>
          <w:szCs w:val="28"/>
        </w:rPr>
      </w:pPr>
      <w:r w:rsidRPr="007B0599">
        <w:rPr>
          <w:sz w:val="28"/>
          <w:szCs w:val="28"/>
        </w:rPr>
        <w:t>Информация для размещения на официальном сайте подается не позднее 5 рабочих дней после утверждения информации или ее изменений ответственным</w:t>
      </w:r>
      <w:r w:rsidRPr="004E1055">
        <w:rPr>
          <w:sz w:val="28"/>
          <w:szCs w:val="28"/>
        </w:rPr>
        <w:t xml:space="preserve"> </w:t>
      </w:r>
      <w:r>
        <w:rPr>
          <w:sz w:val="28"/>
          <w:szCs w:val="28"/>
        </w:rPr>
        <w:t>отраслевым (функциональным) органом или структурным подразделением</w:t>
      </w:r>
      <w:r w:rsidRPr="004E1055">
        <w:rPr>
          <w:sz w:val="28"/>
          <w:szCs w:val="28"/>
        </w:rPr>
        <w:t xml:space="preserve"> Администрации </w:t>
      </w:r>
      <w:proofErr w:type="spellStart"/>
      <w:r w:rsidRPr="004E1055">
        <w:rPr>
          <w:sz w:val="28"/>
          <w:szCs w:val="28"/>
        </w:rPr>
        <w:t>Белокалитвинского</w:t>
      </w:r>
      <w:proofErr w:type="spellEnd"/>
      <w:r w:rsidRPr="004E1055">
        <w:rPr>
          <w:sz w:val="28"/>
          <w:szCs w:val="28"/>
        </w:rPr>
        <w:t xml:space="preserve"> района</w:t>
      </w:r>
      <w:r w:rsidRPr="007B0599">
        <w:rPr>
          <w:sz w:val="28"/>
          <w:szCs w:val="28"/>
        </w:rPr>
        <w:t>.</w:t>
      </w:r>
    </w:p>
    <w:p w:rsidR="00323159" w:rsidRDefault="00323159" w:rsidP="00323159">
      <w:pPr>
        <w:pStyle w:val="ac"/>
        <w:numPr>
          <w:ilvl w:val="1"/>
          <w:numId w:val="18"/>
        </w:numPr>
        <w:ind w:left="0" w:firstLine="851"/>
        <w:jc w:val="both"/>
        <w:rPr>
          <w:sz w:val="28"/>
          <w:szCs w:val="28"/>
        </w:rPr>
      </w:pPr>
      <w:r w:rsidRPr="00E13EBD">
        <w:rPr>
          <w:sz w:val="28"/>
          <w:szCs w:val="28"/>
        </w:rPr>
        <w:t>Информация, предоставляемая</w:t>
      </w:r>
      <w:r w:rsidRPr="008D765D">
        <w:t xml:space="preserve"> </w:t>
      </w:r>
      <w:r w:rsidRPr="008D765D">
        <w:rPr>
          <w:sz w:val="28"/>
          <w:szCs w:val="28"/>
        </w:rPr>
        <w:t>отраслевым</w:t>
      </w:r>
      <w:r>
        <w:rPr>
          <w:sz w:val="28"/>
          <w:szCs w:val="28"/>
        </w:rPr>
        <w:t>и</w:t>
      </w:r>
      <w:r w:rsidRPr="008D765D">
        <w:rPr>
          <w:sz w:val="28"/>
          <w:szCs w:val="28"/>
        </w:rPr>
        <w:t xml:space="preserve"> (функциональным</w:t>
      </w:r>
      <w:r>
        <w:rPr>
          <w:sz w:val="28"/>
          <w:szCs w:val="28"/>
        </w:rPr>
        <w:t>и) органами и</w:t>
      </w:r>
      <w:r w:rsidRPr="008D765D">
        <w:rPr>
          <w:sz w:val="28"/>
          <w:szCs w:val="28"/>
        </w:rPr>
        <w:t xml:space="preserve"> </w:t>
      </w:r>
      <w:r w:rsidRPr="00E13EBD">
        <w:rPr>
          <w:sz w:val="28"/>
          <w:szCs w:val="28"/>
        </w:rPr>
        <w:t xml:space="preserve">структурными подразделениями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E13EBD">
        <w:rPr>
          <w:sz w:val="28"/>
          <w:szCs w:val="28"/>
        </w:rPr>
        <w:t xml:space="preserve"> района в соответствии с перечнем информации о деятельности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E13EBD">
        <w:rPr>
          <w:sz w:val="28"/>
          <w:szCs w:val="28"/>
        </w:rPr>
        <w:t xml:space="preserve"> района, размещаемой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E13EBD">
        <w:rPr>
          <w:sz w:val="28"/>
          <w:szCs w:val="28"/>
        </w:rPr>
        <w:t xml:space="preserve"> района, размещается в течение 5 рабочих дней со дня получения отделом </w:t>
      </w:r>
      <w:r>
        <w:rPr>
          <w:sz w:val="28"/>
          <w:szCs w:val="28"/>
        </w:rPr>
        <w:t>ЭИО</w:t>
      </w:r>
      <w:r w:rsidRPr="00E13EBD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E13EBD">
        <w:rPr>
          <w:sz w:val="28"/>
          <w:szCs w:val="28"/>
        </w:rPr>
        <w:t xml:space="preserve"> района электронной версии документа, если не оговорены другие сроки размещения данной информации на официальном сайте.</w:t>
      </w:r>
    </w:p>
    <w:p w:rsidR="00323159" w:rsidRDefault="00323159" w:rsidP="00323159">
      <w:pPr>
        <w:pStyle w:val="ac"/>
        <w:numPr>
          <w:ilvl w:val="1"/>
          <w:numId w:val="18"/>
        </w:numPr>
        <w:ind w:left="0" w:firstLine="851"/>
        <w:jc w:val="both"/>
        <w:rPr>
          <w:sz w:val="28"/>
          <w:szCs w:val="28"/>
        </w:rPr>
      </w:pPr>
      <w:r w:rsidRPr="00E13EBD">
        <w:rPr>
          <w:sz w:val="28"/>
          <w:szCs w:val="28"/>
        </w:rPr>
        <w:t>Не позднее девяти рабочих дней с момента издания нормативного прав</w:t>
      </w:r>
      <w:r>
        <w:rPr>
          <w:sz w:val="28"/>
          <w:szCs w:val="28"/>
        </w:rPr>
        <w:t>ового акта ответственный</w:t>
      </w:r>
      <w:r w:rsidRPr="00E13EBD">
        <w:rPr>
          <w:sz w:val="28"/>
          <w:szCs w:val="28"/>
        </w:rPr>
        <w:t xml:space="preserve"> за подготовку муниципальн</w:t>
      </w:r>
      <w:r w:rsidR="000E3078">
        <w:rPr>
          <w:sz w:val="28"/>
          <w:szCs w:val="28"/>
        </w:rPr>
        <w:t>ого правового акта подразделения</w:t>
      </w:r>
      <w:r w:rsidRPr="00E13EBD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E13EBD">
        <w:rPr>
          <w:sz w:val="28"/>
          <w:szCs w:val="28"/>
        </w:rPr>
        <w:t xml:space="preserve"> района передает </w:t>
      </w:r>
      <w:r w:rsidRPr="00E13EBD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> </w:t>
      </w:r>
      <w:r w:rsidRPr="00E13EBD">
        <w:rPr>
          <w:sz w:val="28"/>
          <w:szCs w:val="28"/>
        </w:rPr>
        <w:t>отдел</w:t>
      </w:r>
      <w:r>
        <w:rPr>
          <w:sz w:val="28"/>
          <w:szCs w:val="28"/>
        </w:rPr>
        <w:t> ЭИО</w:t>
      </w:r>
      <w:r w:rsidRPr="00E13EBD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E13EBD">
        <w:rPr>
          <w:sz w:val="28"/>
          <w:szCs w:val="28"/>
        </w:rPr>
        <w:t xml:space="preserve"> района электронную версию документа.</w:t>
      </w:r>
    </w:p>
    <w:p w:rsidR="00323159" w:rsidRDefault="00323159" w:rsidP="00323159">
      <w:pPr>
        <w:pStyle w:val="ac"/>
        <w:numPr>
          <w:ilvl w:val="1"/>
          <w:numId w:val="1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Отраслевые (функциональные) органы и</w:t>
      </w:r>
      <w:r w:rsidRPr="008D765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13EBD">
        <w:rPr>
          <w:sz w:val="28"/>
          <w:szCs w:val="28"/>
        </w:rPr>
        <w:t xml:space="preserve">труктурные подразделения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E13EBD">
        <w:rPr>
          <w:sz w:val="28"/>
          <w:szCs w:val="28"/>
        </w:rPr>
        <w:t xml:space="preserve"> района следят за актуальностью информации, размещенной в профильном разделе на официальном сайте, и сообщают отделу </w:t>
      </w:r>
      <w:r>
        <w:rPr>
          <w:sz w:val="28"/>
          <w:szCs w:val="28"/>
        </w:rPr>
        <w:t>ЭИО</w:t>
      </w:r>
      <w:r w:rsidRPr="00E13EBD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E13EBD">
        <w:rPr>
          <w:sz w:val="28"/>
          <w:szCs w:val="28"/>
        </w:rPr>
        <w:t xml:space="preserve"> района о необходимых изменениях в сроки, установленные перечнем информации о деятельности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E13EBD">
        <w:rPr>
          <w:sz w:val="28"/>
          <w:szCs w:val="28"/>
        </w:rPr>
        <w:t xml:space="preserve"> района, размещаемой на официальном сайте</w:t>
      </w:r>
      <w:r>
        <w:rPr>
          <w:sz w:val="28"/>
          <w:szCs w:val="28"/>
        </w:rPr>
        <w:t>.</w:t>
      </w:r>
    </w:p>
    <w:p w:rsidR="00323159" w:rsidRDefault="00323159" w:rsidP="00323159">
      <w:pPr>
        <w:pStyle w:val="ac"/>
        <w:numPr>
          <w:ilvl w:val="1"/>
          <w:numId w:val="18"/>
        </w:numPr>
        <w:ind w:left="0" w:firstLine="851"/>
        <w:jc w:val="both"/>
        <w:rPr>
          <w:sz w:val="28"/>
          <w:szCs w:val="28"/>
        </w:rPr>
      </w:pPr>
      <w:r w:rsidRPr="0096072F">
        <w:rPr>
          <w:sz w:val="28"/>
          <w:szCs w:val="28"/>
        </w:rPr>
        <w:t xml:space="preserve">Отдел </w:t>
      </w:r>
      <w:r>
        <w:rPr>
          <w:sz w:val="28"/>
          <w:szCs w:val="28"/>
        </w:rPr>
        <w:t>ЭИО</w:t>
      </w:r>
      <w:r w:rsidRPr="0096072F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96072F">
        <w:rPr>
          <w:sz w:val="28"/>
          <w:szCs w:val="28"/>
        </w:rPr>
        <w:t xml:space="preserve"> района оставляет за собой право исправлять орфографические, пунктуационные и грамматические ошибки в текстовой информации, предоставляемой для размещения на официальном сайте.</w:t>
      </w:r>
    </w:p>
    <w:p w:rsidR="00323159" w:rsidRPr="0096072F" w:rsidRDefault="00323159" w:rsidP="00323159">
      <w:pPr>
        <w:pStyle w:val="ac"/>
        <w:ind w:left="851"/>
        <w:jc w:val="both"/>
        <w:rPr>
          <w:sz w:val="28"/>
          <w:szCs w:val="28"/>
        </w:rPr>
      </w:pPr>
    </w:p>
    <w:p w:rsidR="00323159" w:rsidRPr="0096072F" w:rsidRDefault="00323159" w:rsidP="00323159">
      <w:pPr>
        <w:pStyle w:val="2"/>
        <w:keepLines/>
        <w:numPr>
          <w:ilvl w:val="0"/>
          <w:numId w:val="18"/>
        </w:numPr>
        <w:spacing w:before="40" w:line="360" w:lineRule="auto"/>
        <w:ind w:left="0" w:firstLine="0"/>
        <w:jc w:val="center"/>
      </w:pPr>
      <w:r w:rsidRPr="0096072F">
        <w:t>Порядок действий при обнаружении невозможности доступа к официальному сайту:</w:t>
      </w:r>
    </w:p>
    <w:p w:rsidR="00323159" w:rsidRDefault="00323159" w:rsidP="00323159">
      <w:pPr>
        <w:pStyle w:val="ac"/>
        <w:numPr>
          <w:ilvl w:val="1"/>
          <w:numId w:val="18"/>
        </w:numPr>
        <w:tabs>
          <w:tab w:val="left" w:pos="284"/>
        </w:tabs>
        <w:ind w:left="0" w:firstLine="851"/>
        <w:jc w:val="both"/>
        <w:rPr>
          <w:sz w:val="28"/>
          <w:szCs w:val="28"/>
        </w:rPr>
      </w:pPr>
      <w:r w:rsidRPr="0096072F">
        <w:rPr>
          <w:sz w:val="28"/>
          <w:szCs w:val="28"/>
        </w:rPr>
        <w:t xml:space="preserve">При обнаружении невозможности доступа к официальному сайту сотрудники Администрации </w:t>
      </w:r>
      <w:proofErr w:type="spellStart"/>
      <w:r w:rsidRPr="0096072F">
        <w:rPr>
          <w:sz w:val="28"/>
          <w:szCs w:val="28"/>
        </w:rPr>
        <w:t>Белокалитвинского</w:t>
      </w:r>
      <w:proofErr w:type="spellEnd"/>
      <w:r w:rsidRPr="0096072F">
        <w:rPr>
          <w:sz w:val="28"/>
          <w:szCs w:val="28"/>
        </w:rPr>
        <w:t xml:space="preserve"> района доводят до сведения сотрудников отдела </w:t>
      </w:r>
      <w:r>
        <w:rPr>
          <w:sz w:val="28"/>
          <w:szCs w:val="28"/>
        </w:rPr>
        <w:t>ЭИО</w:t>
      </w:r>
      <w:r w:rsidRPr="0096072F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96072F">
        <w:rPr>
          <w:sz w:val="28"/>
          <w:szCs w:val="28"/>
        </w:rPr>
        <w:t xml:space="preserve"> района информацию о невозможности доступа с помощью журнала заявок на обслуживание компьютерной техники, либо по телефонам.</w:t>
      </w:r>
    </w:p>
    <w:p w:rsidR="00323159" w:rsidRPr="0096072F" w:rsidRDefault="00323159" w:rsidP="00323159">
      <w:pPr>
        <w:pStyle w:val="ac"/>
        <w:numPr>
          <w:ilvl w:val="1"/>
          <w:numId w:val="18"/>
        </w:numPr>
        <w:tabs>
          <w:tab w:val="left" w:pos="284"/>
        </w:tabs>
        <w:ind w:left="0" w:firstLine="851"/>
        <w:jc w:val="both"/>
        <w:rPr>
          <w:sz w:val="28"/>
          <w:szCs w:val="28"/>
        </w:rPr>
      </w:pPr>
      <w:r w:rsidRPr="0096072F">
        <w:rPr>
          <w:sz w:val="28"/>
          <w:szCs w:val="28"/>
        </w:rPr>
        <w:t xml:space="preserve">Сотрудники отдела </w:t>
      </w:r>
      <w:r>
        <w:rPr>
          <w:sz w:val="28"/>
          <w:szCs w:val="28"/>
        </w:rPr>
        <w:t>ЭИО</w:t>
      </w:r>
      <w:r w:rsidRPr="0096072F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96072F">
        <w:rPr>
          <w:sz w:val="28"/>
          <w:szCs w:val="28"/>
        </w:rPr>
        <w:t xml:space="preserve"> района при обнаружении невозможности доступа к официальному сайту определяют характер и причину неполадок и немедленно приступают к их устранению.</w:t>
      </w:r>
    </w:p>
    <w:p w:rsidR="00323159" w:rsidRPr="009F14D1" w:rsidRDefault="00323159" w:rsidP="00323159">
      <w:pPr>
        <w:rPr>
          <w:sz w:val="28"/>
          <w:szCs w:val="28"/>
        </w:rPr>
      </w:pPr>
    </w:p>
    <w:p w:rsidR="00323159" w:rsidRPr="001B152D" w:rsidRDefault="00323159" w:rsidP="00835273">
      <w:pPr>
        <w:rPr>
          <w:sz w:val="28"/>
          <w:szCs w:val="28"/>
        </w:rPr>
      </w:pPr>
    </w:p>
    <w:sectPr w:rsidR="00323159" w:rsidRPr="001B152D" w:rsidSect="00C363C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E1" w:rsidRDefault="003B10E1">
      <w:r>
        <w:separator/>
      </w:r>
    </w:p>
  </w:endnote>
  <w:endnote w:type="continuationSeparator" w:id="0">
    <w:p w:rsidR="003B10E1" w:rsidRDefault="003B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3078" w:rsidRPr="000E307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3078">
      <w:rPr>
        <w:noProof/>
        <w:sz w:val="14"/>
        <w:lang w:val="en-US"/>
      </w:rPr>
      <w:t>C</w:t>
    </w:r>
    <w:r w:rsidR="000E3078" w:rsidRPr="000E3078">
      <w:rPr>
        <w:noProof/>
        <w:sz w:val="14"/>
      </w:rPr>
      <w:t>:\</w:t>
    </w:r>
    <w:r w:rsidR="000E3078">
      <w:rPr>
        <w:noProof/>
        <w:sz w:val="14"/>
        <w:lang w:val="en-US"/>
      </w:rPr>
      <w:t>Users</w:t>
    </w:r>
    <w:r w:rsidR="000E3078" w:rsidRPr="000E3078">
      <w:rPr>
        <w:noProof/>
        <w:sz w:val="14"/>
      </w:rPr>
      <w:t>\</w:t>
    </w:r>
    <w:r w:rsidR="000E3078">
      <w:rPr>
        <w:noProof/>
        <w:sz w:val="14"/>
        <w:lang w:val="en-US"/>
      </w:rPr>
      <w:t>eio</w:t>
    </w:r>
    <w:r w:rsidR="000E3078" w:rsidRPr="000E3078">
      <w:rPr>
        <w:noProof/>
        <w:sz w:val="14"/>
      </w:rPr>
      <w:t>3\</w:t>
    </w:r>
    <w:r w:rsidR="000E3078">
      <w:rPr>
        <w:noProof/>
        <w:sz w:val="14"/>
        <w:lang w:val="en-US"/>
      </w:rPr>
      <w:t>Documents</w:t>
    </w:r>
    <w:r w:rsidR="000E3078" w:rsidRPr="000E3078">
      <w:rPr>
        <w:noProof/>
        <w:sz w:val="14"/>
      </w:rPr>
      <w:t>\Постановления\Положение_САЙТ.</w:t>
    </w:r>
    <w:r w:rsidR="000E307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64350" w:rsidRPr="00364350">
      <w:rPr>
        <w:noProof/>
        <w:sz w:val="14"/>
      </w:rPr>
      <w:t>6/17/2021 5:25:00</w:t>
    </w:r>
    <w:r w:rsidR="0036435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64350">
      <w:rPr>
        <w:noProof/>
        <w:sz w:val="14"/>
        <w:lang w:val="en-US"/>
      </w:rPr>
      <w:t>19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64350">
      <w:rPr>
        <w:noProof/>
        <w:sz w:val="14"/>
      </w:rPr>
      <w:t>19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3078" w:rsidRPr="000E307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E3078">
      <w:rPr>
        <w:noProof/>
        <w:sz w:val="14"/>
        <w:lang w:val="en-US"/>
      </w:rPr>
      <w:t>C</w:t>
    </w:r>
    <w:r w:rsidR="000E3078" w:rsidRPr="000E3078">
      <w:rPr>
        <w:noProof/>
        <w:sz w:val="14"/>
      </w:rPr>
      <w:t>:\</w:t>
    </w:r>
    <w:r w:rsidR="000E3078">
      <w:rPr>
        <w:noProof/>
        <w:sz w:val="14"/>
        <w:lang w:val="en-US"/>
      </w:rPr>
      <w:t>Users</w:t>
    </w:r>
    <w:r w:rsidR="000E3078" w:rsidRPr="000E3078">
      <w:rPr>
        <w:noProof/>
        <w:sz w:val="14"/>
      </w:rPr>
      <w:t>\</w:t>
    </w:r>
    <w:r w:rsidR="000E3078">
      <w:rPr>
        <w:noProof/>
        <w:sz w:val="14"/>
        <w:lang w:val="en-US"/>
      </w:rPr>
      <w:t>eio</w:t>
    </w:r>
    <w:r w:rsidR="000E3078" w:rsidRPr="000E3078">
      <w:rPr>
        <w:noProof/>
        <w:sz w:val="14"/>
      </w:rPr>
      <w:t>3\</w:t>
    </w:r>
    <w:r w:rsidR="000E3078">
      <w:rPr>
        <w:noProof/>
        <w:sz w:val="14"/>
        <w:lang w:val="en-US"/>
      </w:rPr>
      <w:t>Documents</w:t>
    </w:r>
    <w:r w:rsidR="000E3078" w:rsidRPr="000E3078">
      <w:rPr>
        <w:noProof/>
        <w:sz w:val="14"/>
      </w:rPr>
      <w:t>\Постановления\Положение_САЙТ.</w:t>
    </w:r>
    <w:r w:rsidR="000E307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64350" w:rsidRPr="00364350">
      <w:rPr>
        <w:noProof/>
        <w:sz w:val="14"/>
      </w:rPr>
      <w:t>6/17/2021 5:25:00</w:t>
    </w:r>
    <w:r w:rsidR="0036435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E1" w:rsidRDefault="003B10E1">
      <w:r>
        <w:separator/>
      </w:r>
    </w:p>
  </w:footnote>
  <w:footnote w:type="continuationSeparator" w:id="0">
    <w:p w:rsidR="003B10E1" w:rsidRDefault="003B1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350">
          <w:rPr>
            <w:noProof/>
          </w:rPr>
          <w:t>19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D8" w:rsidRDefault="00873ED8" w:rsidP="00873ED8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96A0B"/>
    <w:multiLevelType w:val="multilevel"/>
    <w:tmpl w:val="8B80228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104851C2"/>
    <w:multiLevelType w:val="multilevel"/>
    <w:tmpl w:val="74D48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146764FB"/>
    <w:multiLevelType w:val="hybridMultilevel"/>
    <w:tmpl w:val="8E445716"/>
    <w:lvl w:ilvl="0" w:tplc="4DB23D2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E534E"/>
    <w:multiLevelType w:val="hybridMultilevel"/>
    <w:tmpl w:val="57D634DC"/>
    <w:lvl w:ilvl="0" w:tplc="54801ABE">
      <w:start w:val="1"/>
      <w:numFmt w:val="russianLow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40F414D0"/>
    <w:multiLevelType w:val="multilevel"/>
    <w:tmpl w:val="95184A2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11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CC437CC"/>
    <w:multiLevelType w:val="multilevel"/>
    <w:tmpl w:val="9ABE0F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613B5DC3"/>
    <w:multiLevelType w:val="multilevel"/>
    <w:tmpl w:val="BA864DF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6C85279"/>
    <w:multiLevelType w:val="hybridMultilevel"/>
    <w:tmpl w:val="4B56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0387A"/>
    <w:multiLevelType w:val="multilevel"/>
    <w:tmpl w:val="DB6403A6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2160"/>
      </w:pPr>
      <w:rPr>
        <w:rFonts w:hint="default"/>
      </w:rPr>
    </w:lvl>
  </w:abstractNum>
  <w:abstractNum w:abstractNumId="16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B721333"/>
    <w:multiLevelType w:val="multilevel"/>
    <w:tmpl w:val="631A755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17"/>
  </w:num>
  <w:num w:numId="13">
    <w:abstractNumId w:val="13"/>
  </w:num>
  <w:num w:numId="14">
    <w:abstractNumId w:val="12"/>
  </w:num>
  <w:num w:numId="15">
    <w:abstractNumId w:val="5"/>
  </w:num>
  <w:num w:numId="16">
    <w:abstractNumId w:val="8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76BB1"/>
    <w:rsid w:val="00086B6A"/>
    <w:rsid w:val="00087E16"/>
    <w:rsid w:val="000A1BC8"/>
    <w:rsid w:val="000C4144"/>
    <w:rsid w:val="000C6CE8"/>
    <w:rsid w:val="000D47D1"/>
    <w:rsid w:val="000D703B"/>
    <w:rsid w:val="000E3078"/>
    <w:rsid w:val="00102528"/>
    <w:rsid w:val="0012279F"/>
    <w:rsid w:val="00130BA6"/>
    <w:rsid w:val="00144A39"/>
    <w:rsid w:val="00161763"/>
    <w:rsid w:val="00162686"/>
    <w:rsid w:val="001630AD"/>
    <w:rsid w:val="001643E9"/>
    <w:rsid w:val="00173FAA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3159"/>
    <w:rsid w:val="00326F6E"/>
    <w:rsid w:val="00334D2B"/>
    <w:rsid w:val="00346A95"/>
    <w:rsid w:val="00354895"/>
    <w:rsid w:val="00364350"/>
    <w:rsid w:val="0037568B"/>
    <w:rsid w:val="003818F3"/>
    <w:rsid w:val="003A39C2"/>
    <w:rsid w:val="003B10E1"/>
    <w:rsid w:val="003F3219"/>
    <w:rsid w:val="00405D8A"/>
    <w:rsid w:val="004148E7"/>
    <w:rsid w:val="00434945"/>
    <w:rsid w:val="00446556"/>
    <w:rsid w:val="00464534"/>
    <w:rsid w:val="00466AF2"/>
    <w:rsid w:val="00475850"/>
    <w:rsid w:val="0048147C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E40A5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57296"/>
    <w:rsid w:val="00872883"/>
    <w:rsid w:val="008739A9"/>
    <w:rsid w:val="00873ED8"/>
    <w:rsid w:val="00891465"/>
    <w:rsid w:val="008A14C2"/>
    <w:rsid w:val="008A734A"/>
    <w:rsid w:val="008D2786"/>
    <w:rsid w:val="008E2310"/>
    <w:rsid w:val="008E5DAB"/>
    <w:rsid w:val="008F3620"/>
    <w:rsid w:val="008F6EA4"/>
    <w:rsid w:val="00943C43"/>
    <w:rsid w:val="00943E52"/>
    <w:rsid w:val="009469D2"/>
    <w:rsid w:val="009736B7"/>
    <w:rsid w:val="009A7675"/>
    <w:rsid w:val="009B4219"/>
    <w:rsid w:val="009F792E"/>
    <w:rsid w:val="00A05C6B"/>
    <w:rsid w:val="00A40C35"/>
    <w:rsid w:val="00A7344C"/>
    <w:rsid w:val="00A76FEC"/>
    <w:rsid w:val="00A773B5"/>
    <w:rsid w:val="00A80C39"/>
    <w:rsid w:val="00A90B8C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84936"/>
    <w:rsid w:val="00CA0926"/>
    <w:rsid w:val="00CC3551"/>
    <w:rsid w:val="00CD2BEF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94CFB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basedOn w:val="a0"/>
    <w:uiPriority w:val="99"/>
    <w:unhideWhenUsed/>
    <w:rsid w:val="00323159"/>
    <w:rPr>
      <w:color w:val="0563C1" w:themeColor="hyperlink"/>
      <w:u w:val="single"/>
    </w:rPr>
  </w:style>
  <w:style w:type="character" w:customStyle="1" w:styleId="20">
    <w:name w:val="Основной текст2"/>
    <w:basedOn w:val="a0"/>
    <w:rsid w:val="00323159"/>
    <w:rPr>
      <w:rFonts w:eastAsia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e">
    <w:name w:val="Основной текст_"/>
    <w:basedOn w:val="a0"/>
    <w:link w:val="3"/>
    <w:rsid w:val="00323159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e"/>
    <w:rsid w:val="00323159"/>
    <w:pPr>
      <w:widowControl w:val="0"/>
      <w:shd w:val="clear" w:color="auto" w:fill="FFFFFF"/>
      <w:spacing w:line="322" w:lineRule="exact"/>
      <w:ind w:hanging="1220"/>
      <w:jc w:val="center"/>
    </w:pPr>
    <w:rPr>
      <w:sz w:val="25"/>
      <w:szCs w:val="25"/>
    </w:rPr>
  </w:style>
  <w:style w:type="table" w:styleId="af">
    <w:name w:val="Table Grid"/>
    <w:basedOn w:val="a1"/>
    <w:uiPriority w:val="59"/>
    <w:rsid w:val="003231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litva-lan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bk-admin@kalitva.donpac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87DF4-4A93-43C8-820E-5865C732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4852</Words>
  <Characters>27659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9</cp:revision>
  <cp:lastPrinted>2021-06-11T07:56:00Z</cp:lastPrinted>
  <dcterms:created xsi:type="dcterms:W3CDTF">2021-06-08T14:49:00Z</dcterms:created>
  <dcterms:modified xsi:type="dcterms:W3CDTF">2021-07-06T13:49:00Z</dcterms:modified>
</cp:coreProperties>
</file>