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902808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3405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7507AA" w:rsidP="00872883">
      <w:pPr>
        <w:spacing w:before="120"/>
        <w:rPr>
          <w:sz w:val="28"/>
        </w:rPr>
      </w:pPr>
      <w:r>
        <w:rPr>
          <w:sz w:val="28"/>
        </w:rPr>
        <w:t>20.10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1500</w:t>
      </w:r>
      <w:r w:rsidR="00872883" w:rsidRPr="00C96E82">
        <w:rPr>
          <w:sz w:val="28"/>
        </w:rPr>
        <w:t xml:space="preserve">                            г.  Белая Калитва</w:t>
      </w:r>
    </w:p>
    <w:p w:rsidR="00902808" w:rsidRDefault="00902808" w:rsidP="001E35D4">
      <w:pPr>
        <w:pStyle w:val="p6"/>
        <w:widowControl/>
        <w:shd w:val="clear" w:color="auto" w:fill="FFFFFF"/>
        <w:tabs>
          <w:tab w:val="left" w:pos="4111"/>
          <w:tab w:val="left" w:pos="4253"/>
        </w:tabs>
        <w:spacing w:before="280" w:afterAutospacing="0" w:line="228" w:lineRule="auto"/>
        <w:ind w:right="4819"/>
        <w:jc w:val="both"/>
      </w:pPr>
      <w:bookmarkStart w:id="2" w:name="Наименование"/>
      <w:bookmarkEnd w:id="2"/>
      <w:r w:rsidRPr="00902808">
        <w:rPr>
          <w:rStyle w:val="s1"/>
          <w:color w:val="000000"/>
          <w:sz w:val="28"/>
          <w:szCs w:val="28"/>
        </w:rPr>
        <w:t>О внесении изменений в постановление Администрации Белокалитвинского района от 09.03.2016 № 270</w:t>
      </w:r>
    </w:p>
    <w:p w:rsidR="00902808" w:rsidRDefault="00902808" w:rsidP="001E35D4">
      <w:pPr>
        <w:spacing w:line="228" w:lineRule="auto"/>
        <w:jc w:val="both"/>
        <w:rPr>
          <w:sz w:val="28"/>
          <w:szCs w:val="28"/>
        </w:rPr>
      </w:pPr>
    </w:p>
    <w:p w:rsidR="00872883" w:rsidRPr="00902808" w:rsidRDefault="00902808" w:rsidP="001E35D4">
      <w:pPr>
        <w:spacing w:line="228" w:lineRule="auto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пунктом 20 части 1 статьи 14 Федерального закона № 131</w:t>
      </w:r>
      <w:r w:rsidR="007507AA">
        <w:rPr>
          <w:sz w:val="28"/>
          <w:szCs w:val="28"/>
          <w:shd w:val="clear" w:color="auto" w:fill="FFFFFF"/>
        </w:rPr>
        <w:t xml:space="preserve">                        </w:t>
      </w:r>
      <w:r>
        <w:rPr>
          <w:sz w:val="28"/>
          <w:szCs w:val="28"/>
          <w:shd w:val="clear" w:color="auto" w:fill="FFFFFF"/>
        </w:rPr>
        <w:t xml:space="preserve"> от 06.10.2003 «Об общих принципах организации местного самоуправления в Российской Федерации», руководствуясь Уставом муниципального образования «Белокалитвинский район»,</w:t>
      </w:r>
    </w:p>
    <w:p w:rsidR="007507AA" w:rsidRDefault="007507AA" w:rsidP="001E35D4">
      <w:pPr>
        <w:spacing w:line="228" w:lineRule="auto"/>
        <w:jc w:val="center"/>
        <w:rPr>
          <w:sz w:val="28"/>
          <w:szCs w:val="28"/>
        </w:rPr>
      </w:pPr>
    </w:p>
    <w:p w:rsidR="00872883" w:rsidRPr="007C732C" w:rsidRDefault="00872883" w:rsidP="001E35D4">
      <w:pPr>
        <w:spacing w:line="228" w:lineRule="auto"/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902808" w:rsidRDefault="00902808" w:rsidP="001E35D4">
      <w:pPr>
        <w:spacing w:line="228" w:lineRule="auto"/>
        <w:ind w:firstLine="709"/>
        <w:jc w:val="both"/>
      </w:pPr>
      <w:bookmarkStart w:id="3" w:name="_GoBack"/>
      <w:bookmarkEnd w:id="3"/>
      <w:r>
        <w:rPr>
          <w:sz w:val="28"/>
          <w:szCs w:val="28"/>
        </w:rPr>
        <w:t>1.  Внести изменения в наименование постановления Администрации Белокалитвинского района от 09.03.2016 № 270 после слов</w:t>
      </w:r>
      <w:r>
        <w:rPr>
          <w:rStyle w:val="s1"/>
          <w:color w:val="000000"/>
          <w:sz w:val="28"/>
          <w:szCs w:val="28"/>
        </w:rPr>
        <w:t xml:space="preserve"> «Белокалитвинский район» добавить слова «и сельских поселений входящих в состав Белокалитвинского района».</w:t>
      </w:r>
    </w:p>
    <w:p w:rsidR="00902808" w:rsidRDefault="00902808" w:rsidP="001E35D4">
      <w:pPr>
        <w:spacing w:line="228" w:lineRule="auto"/>
        <w:ind w:firstLine="709"/>
        <w:jc w:val="both"/>
      </w:pPr>
      <w:r>
        <w:rPr>
          <w:sz w:val="28"/>
          <w:szCs w:val="28"/>
        </w:rPr>
        <w:t>2. Внести изменения  в приложение № 1 к постановлению Администрации Белокалитвинского района от 09.03.2016 № 270</w:t>
      </w:r>
      <w:r>
        <w:rPr>
          <w:rStyle w:val="s1"/>
          <w:color w:val="000000"/>
          <w:sz w:val="28"/>
          <w:szCs w:val="28"/>
        </w:rPr>
        <w:t>:</w:t>
      </w:r>
    </w:p>
    <w:p w:rsidR="00902808" w:rsidRDefault="00902808" w:rsidP="001E35D4">
      <w:pPr>
        <w:spacing w:line="228" w:lineRule="auto"/>
        <w:ind w:firstLine="709"/>
        <w:jc w:val="both"/>
      </w:pPr>
      <w:r>
        <w:rPr>
          <w:rStyle w:val="s1"/>
          <w:color w:val="000000"/>
          <w:sz w:val="28"/>
          <w:szCs w:val="28"/>
          <w:shd w:val="clear" w:color="auto" w:fill="FFFFFF"/>
        </w:rPr>
        <w:t xml:space="preserve">2.1. </w:t>
      </w:r>
      <w:r>
        <w:rPr>
          <w:rStyle w:val="s1"/>
          <w:color w:val="000000"/>
          <w:sz w:val="28"/>
          <w:szCs w:val="28"/>
        </w:rPr>
        <w:t xml:space="preserve">В пункте 4 подпункте 4.1. абзац 1 после слов «нормативов градостроительного проектирования муниципального образования «Белокалитвинский район» </w:t>
      </w:r>
      <w:bookmarkStart w:id="4" w:name="__DdeLink__1525_400426744"/>
      <w:r>
        <w:rPr>
          <w:rStyle w:val="s1"/>
          <w:color w:val="000000"/>
          <w:sz w:val="28"/>
          <w:szCs w:val="28"/>
        </w:rPr>
        <w:t>добавить слова «и сельских поселений входящих в состав Белокалитвинского района»</w:t>
      </w:r>
      <w:bookmarkEnd w:id="4"/>
      <w:r>
        <w:rPr>
          <w:rStyle w:val="s1"/>
          <w:color w:val="000000"/>
          <w:sz w:val="28"/>
          <w:szCs w:val="28"/>
        </w:rPr>
        <w:t xml:space="preserve">. </w:t>
      </w:r>
    </w:p>
    <w:p w:rsidR="00902808" w:rsidRDefault="00902808" w:rsidP="001E35D4">
      <w:pPr>
        <w:spacing w:line="228" w:lineRule="auto"/>
        <w:ind w:firstLine="709"/>
        <w:jc w:val="both"/>
      </w:pPr>
      <w:r>
        <w:rPr>
          <w:rStyle w:val="s1"/>
          <w:color w:val="000000"/>
          <w:sz w:val="28"/>
          <w:szCs w:val="28"/>
          <w:shd w:val="clear" w:color="auto" w:fill="FFFFFF"/>
        </w:rPr>
        <w:t xml:space="preserve">2.2. В пункте 4 подпункте 4.1. абзац 2 после слов «органы местного самоуправления муниципального образования «Белокалитвинский район» добавить слова «и сельских поселений входящих в состав Белокалитвинского района». </w:t>
      </w:r>
    </w:p>
    <w:p w:rsidR="00902808" w:rsidRDefault="00902808" w:rsidP="001E35D4">
      <w:pPr>
        <w:spacing w:line="228" w:lineRule="auto"/>
        <w:ind w:firstLine="709"/>
        <w:jc w:val="both"/>
      </w:pPr>
      <w:r>
        <w:rPr>
          <w:rStyle w:val="s1"/>
          <w:color w:val="000000"/>
          <w:sz w:val="28"/>
          <w:szCs w:val="28"/>
          <w:shd w:val="clear" w:color="auto" w:fill="FFFFFF"/>
        </w:rPr>
        <w:t>2.3. В пункте 4 подпункте 4.2. слова «Главе Белокалитвинского района» заменить словами «главе Администрации  Белокалитвинского района».</w:t>
      </w:r>
    </w:p>
    <w:p w:rsidR="00902808" w:rsidRDefault="00902808" w:rsidP="001E35D4">
      <w:pPr>
        <w:spacing w:line="228" w:lineRule="auto"/>
        <w:ind w:firstLine="709"/>
        <w:jc w:val="both"/>
      </w:pPr>
      <w:r>
        <w:rPr>
          <w:rStyle w:val="s1"/>
          <w:color w:val="000000"/>
          <w:sz w:val="28"/>
          <w:szCs w:val="28"/>
          <w:shd w:val="clear" w:color="auto" w:fill="FFFFFF"/>
        </w:rPr>
        <w:t>2.4. В пункте 4 подпункте 4.3. и в пункте 7 слова «Главой Белокалитвинского района» заменить словами «главой Администрации  Белокалитвинского района».</w:t>
      </w:r>
    </w:p>
    <w:p w:rsidR="00902808" w:rsidRDefault="00902808" w:rsidP="001E35D4">
      <w:pPr>
        <w:spacing w:line="228" w:lineRule="auto"/>
        <w:ind w:firstLine="709"/>
        <w:jc w:val="both"/>
      </w:pPr>
      <w:r>
        <w:rPr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902808" w:rsidRDefault="00902808" w:rsidP="001E35D4">
      <w:pPr>
        <w:spacing w:line="228" w:lineRule="auto"/>
        <w:ind w:firstLine="709"/>
        <w:jc w:val="both"/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="007507AA">
        <w:rPr>
          <w:sz w:val="28"/>
          <w:szCs w:val="28"/>
        </w:rPr>
        <w:t>Белокалитвинского</w:t>
      </w:r>
      <w:proofErr w:type="spellEnd"/>
      <w:r w:rsid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по жилищно-коммунальному хозяйству и строительству В.М. </w:t>
      </w:r>
      <w:proofErr w:type="spellStart"/>
      <w:r>
        <w:rPr>
          <w:sz w:val="28"/>
          <w:szCs w:val="28"/>
        </w:rPr>
        <w:t>Дохнова</w:t>
      </w:r>
      <w:proofErr w:type="spellEnd"/>
      <w:r>
        <w:rPr>
          <w:sz w:val="28"/>
          <w:szCs w:val="28"/>
        </w:rPr>
        <w:t>.</w:t>
      </w:r>
    </w:p>
    <w:p w:rsidR="00F4755E" w:rsidRDefault="00F4755E" w:rsidP="00872883">
      <w:pPr>
        <w:pStyle w:val="2"/>
        <w:rPr>
          <w:b w:val="0"/>
        </w:rPr>
      </w:pPr>
    </w:p>
    <w:p w:rsidR="00872883" w:rsidRDefault="00872883" w:rsidP="001E35D4">
      <w:pPr>
        <w:pStyle w:val="2"/>
        <w:ind w:firstLine="720"/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1E35D4">
      <w:footerReference w:type="default" r:id="rId9"/>
      <w:pgSz w:w="11906" w:h="16838" w:code="9"/>
      <w:pgMar w:top="993" w:right="567" w:bottom="568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88" w:rsidRDefault="00FB4688">
      <w:r>
        <w:separator/>
      </w:r>
    </w:p>
  </w:endnote>
  <w:endnote w:type="continuationSeparator" w:id="0">
    <w:p w:rsidR="00FB4688" w:rsidRDefault="00FB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93142" w:rsidRPr="00393142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93142">
      <w:rPr>
        <w:noProof/>
        <w:sz w:val="14"/>
        <w:lang w:val="en-US"/>
      </w:rPr>
      <w:t>G</w:t>
    </w:r>
    <w:r w:rsidR="00393142" w:rsidRPr="00393142">
      <w:rPr>
        <w:noProof/>
        <w:sz w:val="14"/>
      </w:rPr>
      <w:t>:\Мои документы\Постановления\изм_270-октябрь.</w:t>
    </w:r>
    <w:r w:rsidR="0039314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E35D4" w:rsidRPr="001E35D4">
      <w:rPr>
        <w:noProof/>
        <w:sz w:val="14"/>
      </w:rPr>
      <w:t>11/2/2017 10:03:00</w:t>
    </w:r>
    <w:r w:rsidR="001E35D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proofErr w:type="spellStart"/>
    <w:r>
      <w:rPr>
        <w:sz w:val="14"/>
      </w:rPr>
      <w:t>стр</w:t>
    </w:r>
    <w:proofErr w:type="spellEnd"/>
    <w:r>
      <w:rPr>
        <w:sz w:val="14"/>
        <w:lang w:val="en-US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1E35D4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E35D4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88" w:rsidRDefault="00FB4688">
      <w:r>
        <w:separator/>
      </w:r>
    </w:p>
  </w:footnote>
  <w:footnote w:type="continuationSeparator" w:id="0">
    <w:p w:rsidR="00FB4688" w:rsidRDefault="00FB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60843B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08CF1A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C5CDC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482F5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168C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EC0C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602AD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C925B4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7C2EDA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AD1EA0"/>
    <w:multiLevelType w:val="hybridMultilevel"/>
    <w:tmpl w:val="3C946DB0"/>
    <w:lvl w:ilvl="0" w:tplc="328A42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13456A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FF4F3E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306B6E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EF0D48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4FE4B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868482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4EA51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C64F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08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0F3E06"/>
    <w:rsid w:val="00102528"/>
    <w:rsid w:val="00130BA6"/>
    <w:rsid w:val="00162686"/>
    <w:rsid w:val="001643E9"/>
    <w:rsid w:val="00191DF6"/>
    <w:rsid w:val="001E35D4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93142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507AA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02808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720F9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ED7D77"/>
    <w:rsid w:val="00F4755E"/>
    <w:rsid w:val="00F76CA4"/>
    <w:rsid w:val="00FB4688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s1">
    <w:name w:val="s1"/>
    <w:qFormat/>
    <w:rsid w:val="00902808"/>
  </w:style>
  <w:style w:type="paragraph" w:customStyle="1" w:styleId="p6">
    <w:name w:val="p6"/>
    <w:basedOn w:val="a"/>
    <w:qFormat/>
    <w:rsid w:val="00902808"/>
    <w:pPr>
      <w:widowControl w:val="0"/>
      <w:suppressAutoHyphens/>
      <w:spacing w:beforeAutospacing="1" w:afterAutospacing="1"/>
    </w:pPr>
    <w:rPr>
      <w:color w:val="00000A"/>
      <w:lang w:bidi="hi-IN"/>
    </w:rPr>
  </w:style>
  <w:style w:type="paragraph" w:styleId="a6">
    <w:name w:val="Balloon Text"/>
    <w:basedOn w:val="a"/>
    <w:link w:val="a7"/>
    <w:rsid w:val="003931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931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s1">
    <w:name w:val="s1"/>
    <w:qFormat/>
    <w:rsid w:val="00902808"/>
  </w:style>
  <w:style w:type="paragraph" w:customStyle="1" w:styleId="p6">
    <w:name w:val="p6"/>
    <w:basedOn w:val="a"/>
    <w:qFormat/>
    <w:rsid w:val="00902808"/>
    <w:pPr>
      <w:widowControl w:val="0"/>
      <w:suppressAutoHyphens/>
      <w:spacing w:beforeAutospacing="1" w:afterAutospacing="1"/>
    </w:pPr>
    <w:rPr>
      <w:color w:val="00000A"/>
      <w:lang w:bidi="hi-IN"/>
    </w:rPr>
  </w:style>
  <w:style w:type="paragraph" w:styleId="a6">
    <w:name w:val="Balloon Text"/>
    <w:basedOn w:val="a"/>
    <w:link w:val="a7"/>
    <w:rsid w:val="003931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9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Алентьева</cp:lastModifiedBy>
  <cp:revision>7</cp:revision>
  <cp:lastPrinted>2017-10-19T12:36:00Z</cp:lastPrinted>
  <dcterms:created xsi:type="dcterms:W3CDTF">2017-10-19T12:34:00Z</dcterms:created>
  <dcterms:modified xsi:type="dcterms:W3CDTF">2017-12-08T08:42:00Z</dcterms:modified>
</cp:coreProperties>
</file>